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FC44" w14:textId="77777777" w:rsidR="00370207" w:rsidRPr="00523ADA" w:rsidRDefault="00370207" w:rsidP="00523ADA">
      <w:pPr>
        <w:jc w:val="both"/>
        <w:rPr>
          <w:b/>
          <w:i/>
          <w:sz w:val="24"/>
          <w:szCs w:val="24"/>
        </w:rPr>
      </w:pPr>
    </w:p>
    <w:p w14:paraId="77288EBF" w14:textId="77777777" w:rsidR="004D7C2C" w:rsidRPr="00523ADA" w:rsidRDefault="004D7C2C" w:rsidP="00523ADA">
      <w:pPr>
        <w:widowControl w:val="0"/>
        <w:jc w:val="both"/>
        <w:rPr>
          <w:sz w:val="24"/>
          <w:szCs w:val="24"/>
          <w:lang w:val="es-CR"/>
        </w:rPr>
      </w:pPr>
    </w:p>
    <w:p w14:paraId="1FF6796B" w14:textId="77777777" w:rsidR="00523ADA" w:rsidRPr="001252B2" w:rsidRDefault="00523ADA" w:rsidP="00523ADA">
      <w:pPr>
        <w:widowControl w:val="0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31 de agosto del 2021</w:t>
      </w:r>
    </w:p>
    <w:p w14:paraId="4D9CBED5" w14:textId="50DA8EAE" w:rsidR="00523ADA" w:rsidRPr="001252B2" w:rsidRDefault="00523ADA" w:rsidP="00523ADA">
      <w:pPr>
        <w:ind w:left="567" w:hanging="567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CNS-168</w:t>
      </w:r>
      <w:r>
        <w:rPr>
          <w:sz w:val="24"/>
          <w:szCs w:val="24"/>
        </w:rPr>
        <w:t>4</w:t>
      </w:r>
      <w:r w:rsidRPr="001252B2">
        <w:rPr>
          <w:sz w:val="24"/>
          <w:szCs w:val="24"/>
        </w:rPr>
        <w:t>/0</w:t>
      </w:r>
      <w:r>
        <w:rPr>
          <w:sz w:val="24"/>
          <w:szCs w:val="24"/>
        </w:rPr>
        <w:t>5</w:t>
      </w:r>
    </w:p>
    <w:p w14:paraId="09518A12" w14:textId="305AEE07" w:rsidR="00523ADA" w:rsidRPr="001252B2" w:rsidRDefault="00523ADA" w:rsidP="00523ADA">
      <w:pPr>
        <w:ind w:left="567" w:hanging="567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CNS-168</w:t>
      </w:r>
      <w:r>
        <w:rPr>
          <w:sz w:val="24"/>
          <w:szCs w:val="24"/>
        </w:rPr>
        <w:t>5</w:t>
      </w:r>
      <w:r w:rsidRPr="001252B2">
        <w:rPr>
          <w:sz w:val="24"/>
          <w:szCs w:val="24"/>
        </w:rPr>
        <w:t>/0</w:t>
      </w:r>
      <w:r>
        <w:rPr>
          <w:sz w:val="24"/>
          <w:szCs w:val="24"/>
        </w:rPr>
        <w:t>5</w:t>
      </w:r>
    </w:p>
    <w:p w14:paraId="1151DDBA" w14:textId="32772C3D" w:rsidR="00523ADA" w:rsidRDefault="00523ADA" w:rsidP="00523ADA">
      <w:pPr>
        <w:jc w:val="both"/>
        <w:rPr>
          <w:b/>
          <w:i/>
          <w:sz w:val="24"/>
          <w:szCs w:val="24"/>
        </w:rPr>
      </w:pPr>
    </w:p>
    <w:p w14:paraId="20E8E685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0CB3F513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6ECD9ED5" w14:textId="77777777" w:rsidR="00523ADA" w:rsidRPr="001252B2" w:rsidRDefault="00523ADA" w:rsidP="00523ADA">
      <w:pPr>
        <w:widowControl w:val="0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Señor</w:t>
      </w:r>
    </w:p>
    <w:p w14:paraId="615355C7" w14:textId="77777777" w:rsidR="00523ADA" w:rsidRPr="001252B2" w:rsidRDefault="00523ADA" w:rsidP="00523ADA">
      <w:pPr>
        <w:widowControl w:val="0"/>
        <w:jc w:val="both"/>
        <w:rPr>
          <w:b/>
          <w:i/>
          <w:sz w:val="24"/>
          <w:szCs w:val="24"/>
        </w:rPr>
      </w:pPr>
      <w:r w:rsidRPr="001252B2">
        <w:rPr>
          <w:sz w:val="24"/>
          <w:szCs w:val="24"/>
        </w:rPr>
        <w:t xml:space="preserve">Alberto Dent Zeledón, </w:t>
      </w:r>
      <w:r w:rsidRPr="001252B2">
        <w:rPr>
          <w:i/>
          <w:sz w:val="24"/>
          <w:szCs w:val="24"/>
        </w:rPr>
        <w:t>Presidente</w:t>
      </w:r>
    </w:p>
    <w:p w14:paraId="550E8BA2" w14:textId="77777777" w:rsidR="00523ADA" w:rsidRPr="001252B2" w:rsidRDefault="00523ADA" w:rsidP="00523ADA">
      <w:pPr>
        <w:widowControl w:val="0"/>
        <w:jc w:val="both"/>
        <w:rPr>
          <w:b/>
          <w:i/>
          <w:sz w:val="24"/>
          <w:szCs w:val="24"/>
        </w:rPr>
      </w:pPr>
      <w:r w:rsidRPr="001252B2">
        <w:rPr>
          <w:b/>
          <w:i/>
          <w:sz w:val="24"/>
          <w:szCs w:val="24"/>
        </w:rPr>
        <w:t>Consejo Nacional de Supervisión del Sistema Financiero</w:t>
      </w:r>
    </w:p>
    <w:p w14:paraId="2A0FA59D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355130C2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06C84936" w14:textId="77777777" w:rsidR="00523ADA" w:rsidRPr="001252B2" w:rsidRDefault="00523ADA" w:rsidP="00523ADA">
      <w:pPr>
        <w:widowControl w:val="0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Estimado señor:</w:t>
      </w:r>
    </w:p>
    <w:p w14:paraId="4CAD6213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5447FF99" w14:textId="77777777" w:rsidR="009A4240" w:rsidRPr="00930F14" w:rsidRDefault="00523ADA" w:rsidP="009A4240">
      <w:pPr>
        <w:widowControl w:val="0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El Consejo Nacional de Supervisión del Sistema Financiero, en l</w:t>
      </w:r>
      <w:r>
        <w:rPr>
          <w:sz w:val="24"/>
          <w:szCs w:val="24"/>
        </w:rPr>
        <w:t>os</w:t>
      </w:r>
      <w:r w:rsidRPr="001252B2">
        <w:rPr>
          <w:sz w:val="24"/>
          <w:szCs w:val="24"/>
        </w:rPr>
        <w:t xml:space="preserve"> artículo</w:t>
      </w:r>
      <w:r>
        <w:rPr>
          <w:sz w:val="24"/>
          <w:szCs w:val="24"/>
        </w:rPr>
        <w:t>s</w:t>
      </w:r>
      <w:r w:rsidRPr="001252B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1252B2">
        <w:rPr>
          <w:sz w:val="24"/>
          <w:szCs w:val="24"/>
        </w:rPr>
        <w:t xml:space="preserve">, </w:t>
      </w:r>
      <w:r w:rsidR="009A4240" w:rsidRPr="001252B2">
        <w:rPr>
          <w:sz w:val="24"/>
          <w:szCs w:val="24"/>
        </w:rPr>
        <w:t>de</w:t>
      </w:r>
      <w:r w:rsidR="009A4240">
        <w:rPr>
          <w:sz w:val="24"/>
          <w:szCs w:val="24"/>
        </w:rPr>
        <w:t xml:space="preserve"> </w:t>
      </w:r>
      <w:r w:rsidR="009A4240" w:rsidRPr="001252B2">
        <w:rPr>
          <w:sz w:val="24"/>
          <w:szCs w:val="24"/>
        </w:rPr>
        <w:t>l</w:t>
      </w:r>
      <w:r w:rsidR="009A4240">
        <w:rPr>
          <w:sz w:val="24"/>
          <w:szCs w:val="24"/>
        </w:rPr>
        <w:t>as</w:t>
      </w:r>
      <w:r w:rsidR="009A4240" w:rsidRPr="001252B2">
        <w:rPr>
          <w:sz w:val="24"/>
          <w:szCs w:val="24"/>
        </w:rPr>
        <w:t xml:space="preserve"> acta</w:t>
      </w:r>
      <w:r w:rsidR="009A4240">
        <w:rPr>
          <w:sz w:val="24"/>
          <w:szCs w:val="24"/>
        </w:rPr>
        <w:t>s</w:t>
      </w:r>
      <w:r w:rsidR="009A4240" w:rsidRPr="001252B2">
        <w:rPr>
          <w:sz w:val="24"/>
          <w:szCs w:val="24"/>
        </w:rPr>
        <w:t xml:space="preserve"> de la</w:t>
      </w:r>
      <w:r w:rsidR="009A4240">
        <w:rPr>
          <w:sz w:val="24"/>
          <w:szCs w:val="24"/>
        </w:rPr>
        <w:t>s</w:t>
      </w:r>
      <w:r w:rsidR="009A4240" w:rsidRPr="001252B2">
        <w:rPr>
          <w:sz w:val="24"/>
          <w:szCs w:val="24"/>
        </w:rPr>
        <w:t xml:space="preserve"> sesi</w:t>
      </w:r>
      <w:r w:rsidR="009A4240">
        <w:rPr>
          <w:sz w:val="24"/>
          <w:szCs w:val="24"/>
        </w:rPr>
        <w:t>ones</w:t>
      </w:r>
      <w:r w:rsidR="009A4240" w:rsidRPr="001252B2">
        <w:rPr>
          <w:sz w:val="24"/>
          <w:szCs w:val="24"/>
        </w:rPr>
        <w:t xml:space="preserve"> 168</w:t>
      </w:r>
      <w:r w:rsidR="009A4240">
        <w:rPr>
          <w:sz w:val="24"/>
          <w:szCs w:val="24"/>
        </w:rPr>
        <w:t>4</w:t>
      </w:r>
      <w:r w:rsidR="009A4240" w:rsidRPr="001252B2">
        <w:rPr>
          <w:sz w:val="24"/>
          <w:szCs w:val="24"/>
        </w:rPr>
        <w:t>-2021</w:t>
      </w:r>
      <w:r w:rsidR="009A4240">
        <w:rPr>
          <w:sz w:val="24"/>
          <w:szCs w:val="24"/>
        </w:rPr>
        <w:t xml:space="preserve"> y 1685-2021</w:t>
      </w:r>
      <w:r w:rsidR="009A4240" w:rsidRPr="001252B2">
        <w:rPr>
          <w:sz w:val="24"/>
          <w:szCs w:val="24"/>
        </w:rPr>
        <w:t>, celebrada</w:t>
      </w:r>
      <w:r w:rsidR="009A4240">
        <w:rPr>
          <w:sz w:val="24"/>
          <w:szCs w:val="24"/>
        </w:rPr>
        <w:t>s</w:t>
      </w:r>
      <w:r w:rsidR="009A4240" w:rsidRPr="001252B2">
        <w:rPr>
          <w:sz w:val="24"/>
          <w:szCs w:val="24"/>
        </w:rPr>
        <w:t xml:space="preserve"> el 30 de agosto del 2021,</w:t>
      </w:r>
    </w:p>
    <w:p w14:paraId="692577E8" w14:textId="77777777" w:rsidR="009A4240" w:rsidRPr="00523ADA" w:rsidRDefault="009A4240" w:rsidP="009A4240">
      <w:pPr>
        <w:widowControl w:val="0"/>
        <w:jc w:val="both"/>
        <w:rPr>
          <w:sz w:val="24"/>
          <w:szCs w:val="24"/>
        </w:rPr>
      </w:pPr>
    </w:p>
    <w:p w14:paraId="52E10263" w14:textId="5D75EBA0" w:rsidR="00523ADA" w:rsidRPr="00523ADA" w:rsidRDefault="00523ADA" w:rsidP="009A4240">
      <w:pPr>
        <w:widowControl w:val="0"/>
        <w:jc w:val="both"/>
        <w:rPr>
          <w:b/>
          <w:bCs/>
          <w:iCs/>
          <w:color w:val="000000"/>
          <w:sz w:val="24"/>
          <w:szCs w:val="24"/>
        </w:rPr>
      </w:pPr>
      <w:r w:rsidRPr="00523ADA">
        <w:rPr>
          <w:b/>
          <w:bCs/>
          <w:iCs/>
          <w:color w:val="000000"/>
          <w:sz w:val="24"/>
          <w:szCs w:val="24"/>
        </w:rPr>
        <w:t>I.</w:t>
      </w:r>
      <w:r w:rsidRPr="00523ADA">
        <w:rPr>
          <w:b/>
          <w:bCs/>
          <w:iCs/>
          <w:color w:val="000000"/>
          <w:sz w:val="24"/>
          <w:szCs w:val="24"/>
        </w:rPr>
        <w:tab/>
        <w:t>En lo referente a las observaciones del medio a la consulta de la propuesta de presupuesto para el Consejo Nacional y las superintendencias, para el ejercicio presupuestario 2022.</w:t>
      </w:r>
    </w:p>
    <w:p w14:paraId="1D256828" w14:textId="77777777" w:rsidR="00523ADA" w:rsidRPr="00523ADA" w:rsidRDefault="00523ADA" w:rsidP="00523ADA">
      <w:pPr>
        <w:widowControl w:val="0"/>
        <w:ind w:left="426" w:hanging="427"/>
        <w:jc w:val="both"/>
        <w:rPr>
          <w:b/>
          <w:bCs/>
          <w:iCs/>
          <w:color w:val="000000"/>
          <w:sz w:val="24"/>
          <w:szCs w:val="24"/>
        </w:rPr>
      </w:pPr>
    </w:p>
    <w:p w14:paraId="3F19985A" w14:textId="77777777" w:rsidR="00523ADA" w:rsidRPr="00523ADA" w:rsidRDefault="00523ADA" w:rsidP="00523ADA">
      <w:pPr>
        <w:widowControl w:val="0"/>
        <w:ind w:left="426" w:hanging="427"/>
        <w:jc w:val="both"/>
        <w:rPr>
          <w:b/>
          <w:bCs/>
          <w:iCs/>
          <w:color w:val="000000"/>
          <w:sz w:val="24"/>
          <w:szCs w:val="24"/>
        </w:rPr>
      </w:pPr>
      <w:r w:rsidRPr="00523ADA">
        <w:rPr>
          <w:b/>
          <w:bCs/>
          <w:iCs/>
          <w:color w:val="000000"/>
          <w:sz w:val="24"/>
          <w:szCs w:val="24"/>
        </w:rPr>
        <w:t>considerando que:</w:t>
      </w:r>
    </w:p>
    <w:p w14:paraId="53F69C05" w14:textId="77777777" w:rsidR="00523ADA" w:rsidRPr="00523ADA" w:rsidRDefault="00523ADA" w:rsidP="00523ADA">
      <w:pPr>
        <w:widowControl w:val="0"/>
        <w:ind w:left="426" w:hanging="427"/>
        <w:jc w:val="both"/>
        <w:rPr>
          <w:b/>
          <w:bCs/>
          <w:iCs/>
          <w:color w:val="000000"/>
          <w:sz w:val="24"/>
          <w:szCs w:val="24"/>
        </w:rPr>
      </w:pPr>
    </w:p>
    <w:p w14:paraId="36CC582A" w14:textId="77777777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  <w:r w:rsidRPr="00523ADA">
        <w:rPr>
          <w:b/>
          <w:bCs/>
          <w:iCs/>
          <w:color w:val="000000"/>
          <w:sz w:val="24"/>
          <w:szCs w:val="24"/>
        </w:rPr>
        <w:t>ÚNICO:</w:t>
      </w:r>
      <w:r w:rsidRPr="00523ADA">
        <w:rPr>
          <w:color w:val="000000"/>
          <w:sz w:val="24"/>
          <w:szCs w:val="24"/>
        </w:rPr>
        <w:t xml:space="preserve"> según se consigna en el oficio CP-14-2021, del 26 de agosto de 2021, el Consejo Nacional conoció las respuestas emitidas por el Comité Permanente de Presupuesto y Evaluación Institucional, respecto de las observaciones realizadas por los supervisados, con base en las normas vigentes sobre la materia.</w:t>
      </w:r>
    </w:p>
    <w:p w14:paraId="585F0FC2" w14:textId="77777777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</w:p>
    <w:p w14:paraId="51EC70C6" w14:textId="77777777" w:rsidR="00523ADA" w:rsidRPr="00523ADA" w:rsidRDefault="00523ADA" w:rsidP="00523ADA">
      <w:pPr>
        <w:widowControl w:val="0"/>
        <w:ind w:hanging="1"/>
        <w:jc w:val="both"/>
        <w:rPr>
          <w:b/>
          <w:bCs/>
          <w:color w:val="000000"/>
          <w:sz w:val="24"/>
          <w:szCs w:val="24"/>
        </w:rPr>
      </w:pPr>
      <w:r w:rsidRPr="00523ADA">
        <w:rPr>
          <w:b/>
          <w:bCs/>
          <w:color w:val="000000"/>
          <w:sz w:val="24"/>
          <w:szCs w:val="24"/>
        </w:rPr>
        <w:t>resolvió en firme:</w:t>
      </w:r>
    </w:p>
    <w:p w14:paraId="76AF39F6" w14:textId="77777777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</w:p>
    <w:p w14:paraId="3B4F90FF" w14:textId="3D64079B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acoger las respuestas emitidas por el Comité Permanente de Presupuesto y Evaluación Institucional, con respecto a las observaciones realizadas por los supervisados por las superintendencias, ante la remisión en consulta de la propuesta de presupuesto para el ejercicio presupuestario 2022 de las superintendencias y el Consejo Nacional de Supervisión del Sistema Financiero, según se consigna en los artículos 6 y 5, de las actas de las sesiones 1677-2021</w:t>
      </w:r>
      <w:r w:rsidR="00D86B0C">
        <w:rPr>
          <w:color w:val="000000"/>
          <w:sz w:val="24"/>
          <w:szCs w:val="24"/>
        </w:rPr>
        <w:t xml:space="preserve"> </w:t>
      </w:r>
      <w:r w:rsidRPr="00523ADA">
        <w:rPr>
          <w:color w:val="000000"/>
          <w:sz w:val="24"/>
          <w:szCs w:val="24"/>
        </w:rPr>
        <w:t>y 1678-2021, en ese orden, ambas del 4 de agosto de 202</w:t>
      </w:r>
      <w:r w:rsidR="00D86B0C">
        <w:rPr>
          <w:color w:val="000000"/>
          <w:sz w:val="24"/>
          <w:szCs w:val="24"/>
        </w:rPr>
        <w:t>1</w:t>
      </w:r>
      <w:r w:rsidRPr="00523ADA">
        <w:rPr>
          <w:color w:val="000000"/>
          <w:sz w:val="24"/>
          <w:szCs w:val="24"/>
        </w:rPr>
        <w:t>. Consecuente con lo anterior, instruir a las superintendencias y al Despacho del Consejo que realicen la publicación de las respuestas en comentario, de conformidad con las normas vigentes sobre la materia.</w:t>
      </w:r>
    </w:p>
    <w:p w14:paraId="767A5F93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</w:p>
    <w:p w14:paraId="4FB17B8B" w14:textId="77777777" w:rsidR="00523ADA" w:rsidRPr="00523ADA" w:rsidRDefault="00523ADA" w:rsidP="00523ADA">
      <w:pPr>
        <w:widowControl w:val="0"/>
        <w:ind w:left="426" w:hanging="427"/>
        <w:jc w:val="both"/>
        <w:rPr>
          <w:b/>
          <w:bCs/>
          <w:iCs/>
          <w:color w:val="000000"/>
          <w:sz w:val="24"/>
          <w:szCs w:val="24"/>
        </w:rPr>
      </w:pPr>
      <w:r w:rsidRPr="00523ADA">
        <w:rPr>
          <w:b/>
          <w:bCs/>
          <w:iCs/>
          <w:color w:val="000000"/>
          <w:sz w:val="24"/>
          <w:szCs w:val="24"/>
        </w:rPr>
        <w:t>II.</w:t>
      </w:r>
      <w:r w:rsidRPr="00523ADA">
        <w:rPr>
          <w:b/>
          <w:bCs/>
          <w:iCs/>
          <w:color w:val="000000"/>
          <w:sz w:val="24"/>
          <w:szCs w:val="24"/>
        </w:rPr>
        <w:tab/>
        <w:t>En lo tocante a la solicitud de transferencia al Banco Central de Costa Rica, para dar contenido presupuestario al presupuesto del Consejo Nacional y las superintendencias, para el ejercicio presupuestario 2022.</w:t>
      </w:r>
    </w:p>
    <w:p w14:paraId="66DD681F" w14:textId="77777777" w:rsidR="00523ADA" w:rsidRPr="00523ADA" w:rsidRDefault="00523ADA" w:rsidP="00523ADA">
      <w:pPr>
        <w:widowControl w:val="0"/>
        <w:ind w:hanging="1"/>
        <w:jc w:val="both"/>
        <w:rPr>
          <w:iCs/>
          <w:color w:val="000000"/>
          <w:sz w:val="24"/>
          <w:szCs w:val="24"/>
        </w:rPr>
      </w:pPr>
    </w:p>
    <w:p w14:paraId="56F06B4A" w14:textId="77777777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  <w:r w:rsidRPr="00523ADA">
        <w:rPr>
          <w:b/>
          <w:color w:val="000000"/>
          <w:sz w:val="24"/>
          <w:szCs w:val="24"/>
        </w:rPr>
        <w:t>considerando que:</w:t>
      </w:r>
    </w:p>
    <w:p w14:paraId="6050E3A7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</w:p>
    <w:p w14:paraId="1A3A5B7B" w14:textId="77777777" w:rsidR="00523ADA" w:rsidRPr="00523ADA" w:rsidRDefault="00523ADA" w:rsidP="00523ADA">
      <w:pPr>
        <w:widowControl w:val="0"/>
        <w:ind w:left="425" w:hanging="425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A.</w:t>
      </w:r>
      <w:r w:rsidRPr="00523ADA">
        <w:rPr>
          <w:color w:val="000000"/>
          <w:sz w:val="24"/>
          <w:szCs w:val="24"/>
        </w:rPr>
        <w:tab/>
        <w:t xml:space="preserve">El literal k, artículo 171, de la </w:t>
      </w:r>
      <w:r w:rsidRPr="00523ADA">
        <w:rPr>
          <w:i/>
          <w:color w:val="000000"/>
          <w:sz w:val="24"/>
          <w:szCs w:val="24"/>
        </w:rPr>
        <w:t>Ley Reguladora del Mercado de Valores</w:t>
      </w:r>
      <w:r w:rsidRPr="00523ADA">
        <w:rPr>
          <w:color w:val="000000"/>
          <w:sz w:val="24"/>
          <w:szCs w:val="24"/>
        </w:rPr>
        <w:t>, Ley 7732, establece, dentro de las funciones del Consejo, aprobar el plan anual operativo, los presupuestos, sus modificaciones y la liquidación presupuestaria de las superintendencias, dentro del límite global fijado por la Junta Directiva del Banco Central de Costa Rica y remitirlos a la Contraloría General de la República, para su aprobación final.</w:t>
      </w:r>
    </w:p>
    <w:p w14:paraId="4BD4410B" w14:textId="77777777" w:rsidR="00523ADA" w:rsidRPr="00523ADA" w:rsidRDefault="00523ADA" w:rsidP="00523ADA">
      <w:pPr>
        <w:widowControl w:val="0"/>
        <w:ind w:left="425" w:hanging="425"/>
        <w:jc w:val="both"/>
        <w:rPr>
          <w:color w:val="000000"/>
          <w:sz w:val="24"/>
          <w:szCs w:val="24"/>
        </w:rPr>
      </w:pPr>
    </w:p>
    <w:p w14:paraId="28D02827" w14:textId="499FCBE6" w:rsidR="00523ADA" w:rsidRPr="00523ADA" w:rsidRDefault="00523ADA" w:rsidP="00523ADA">
      <w:pPr>
        <w:ind w:left="426" w:hanging="426"/>
        <w:jc w:val="both"/>
        <w:rPr>
          <w:sz w:val="24"/>
          <w:szCs w:val="24"/>
        </w:rPr>
      </w:pPr>
      <w:r w:rsidRPr="00523ADA">
        <w:rPr>
          <w:color w:val="000000"/>
          <w:sz w:val="24"/>
          <w:szCs w:val="24"/>
        </w:rPr>
        <w:t>B.</w:t>
      </w:r>
      <w:r w:rsidRPr="00523ADA">
        <w:rPr>
          <w:color w:val="000000"/>
          <w:sz w:val="24"/>
          <w:szCs w:val="24"/>
        </w:rPr>
        <w:tab/>
        <w:t>Mediante los artículos 9 y 7 de las actas de las sesiones 1673-2021 y 1674-2021, en ese orden, ambas celebradas el 12 y el 19 de julio de 2021, respectivamente, el Consejo dispuso remitir en consulta al Banco Central de Costa Rica la propuesta presupuestaria del CONASSIF y de sus órganos de desconcentración máxima (ODM), para el ejercicio presupuestario 2022, por un monto de ¢31.381,2 millones, conocida en esta oportunidad, contenida en los oficios CP-12-2021, del 8 de julio de 2021, PDC-0079-2021, del 1° de julio de 2021, SP-665-2021, del 30 de junio de 2021, SGF-1822-2021/SGF-PÚBLICO, del 1° de julio de 2021, SGS-0531-2021, del 29 de junio de 2021, y N10/0-1149, del 2 de julio de 2021</w:t>
      </w:r>
      <w:r w:rsidRPr="00523ADA">
        <w:rPr>
          <w:sz w:val="24"/>
          <w:szCs w:val="24"/>
        </w:rPr>
        <w:t>.</w:t>
      </w:r>
    </w:p>
    <w:p w14:paraId="54A11BE3" w14:textId="77777777" w:rsidR="00523ADA" w:rsidRPr="00523ADA" w:rsidRDefault="00523ADA" w:rsidP="00523ADA">
      <w:pPr>
        <w:ind w:left="284" w:hanging="284"/>
        <w:jc w:val="both"/>
        <w:rPr>
          <w:color w:val="000000"/>
          <w:sz w:val="24"/>
          <w:szCs w:val="24"/>
        </w:rPr>
      </w:pPr>
    </w:p>
    <w:p w14:paraId="43B7A463" w14:textId="77777777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C.</w:t>
      </w:r>
      <w:r w:rsidRPr="00523ADA">
        <w:rPr>
          <w:color w:val="000000"/>
          <w:sz w:val="24"/>
          <w:szCs w:val="24"/>
        </w:rPr>
        <w:tab/>
        <w:t xml:space="preserve">La Junta Directiva del Banco Central de Costa Rica conoció la propuesta citada en el literal B anterior, según se consigna en el literal A, artículo 8, del acta de la sesión 6016-2021, del 4 de agosto de 2021, acordando pronunciarse favorablemente con ésta, para efectos de su remisión en consulta al medio, de conformidad con lo establecido en el artículo 174 de la </w:t>
      </w:r>
      <w:r w:rsidRPr="00523ADA">
        <w:rPr>
          <w:i/>
          <w:iCs/>
          <w:color w:val="000000"/>
          <w:sz w:val="24"/>
          <w:szCs w:val="24"/>
        </w:rPr>
        <w:t>Ley Reguladora del Mercado de Valores,</w:t>
      </w:r>
      <w:r w:rsidRPr="00523ADA">
        <w:rPr>
          <w:color w:val="000000"/>
          <w:sz w:val="24"/>
          <w:szCs w:val="24"/>
        </w:rPr>
        <w:t xml:space="preserve"> Ley 7732 y en cumplimiento de lo establecido en el </w:t>
      </w:r>
      <w:r w:rsidRPr="00523ADA">
        <w:rPr>
          <w:i/>
          <w:iCs/>
          <w:color w:val="000000"/>
          <w:sz w:val="24"/>
          <w:szCs w:val="24"/>
        </w:rPr>
        <w:t>Reglamento para la Consulta de los Proyectos de Presupuesto de las Superintendencias y el CONASSIF.</w:t>
      </w:r>
    </w:p>
    <w:p w14:paraId="772A4A65" w14:textId="77777777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</w:p>
    <w:p w14:paraId="2C74FC21" w14:textId="3DB343D9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D.</w:t>
      </w:r>
      <w:r w:rsidRPr="00523ADA">
        <w:rPr>
          <w:color w:val="000000"/>
          <w:sz w:val="24"/>
          <w:szCs w:val="24"/>
        </w:rPr>
        <w:tab/>
        <w:t>El Consejo Nacional de Supervisión del Sistema Financiero, a la luz de lo establecido en los artículos 6 y 5, de las actas de las sesiones 1677-2021y 1678-2021, respectivamente, ambas del 4 de agosto de 202</w:t>
      </w:r>
      <w:r w:rsidR="00D86B0C">
        <w:rPr>
          <w:color w:val="000000"/>
          <w:sz w:val="24"/>
          <w:szCs w:val="24"/>
        </w:rPr>
        <w:t>1</w:t>
      </w:r>
      <w:r w:rsidRPr="00523ADA">
        <w:rPr>
          <w:color w:val="000000"/>
          <w:sz w:val="24"/>
          <w:szCs w:val="24"/>
        </w:rPr>
        <w:t>, envió en consulta al medio financiero dicha propuesta presupuestaria, no recibiéndose observaciones de fondo ni cambios en las cifras.</w:t>
      </w:r>
    </w:p>
    <w:p w14:paraId="1EF94626" w14:textId="77777777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</w:p>
    <w:p w14:paraId="5C04D035" w14:textId="77777777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E.</w:t>
      </w:r>
      <w:r w:rsidRPr="00523ADA">
        <w:rPr>
          <w:color w:val="000000"/>
          <w:sz w:val="24"/>
          <w:szCs w:val="24"/>
        </w:rPr>
        <w:tab/>
        <w:t>Consecuente con lo anterior, según se consigna en el oficio CP-14-2021, del 26 de agosto de 2021, el Consejo Nacional conoció las respuestas emitidas por el Comité Permanente de Presupuesto y Evaluación Institucional, respecto de las observaciones realizadas por los supervisados, con base en las normas vigentes sobre la materia.</w:t>
      </w:r>
    </w:p>
    <w:p w14:paraId="3FB46821" w14:textId="77777777" w:rsidR="00523ADA" w:rsidRPr="00523ADA" w:rsidRDefault="00523ADA" w:rsidP="00523ADA">
      <w:pPr>
        <w:ind w:left="284" w:hanging="284"/>
        <w:jc w:val="both"/>
        <w:rPr>
          <w:color w:val="000000"/>
          <w:sz w:val="24"/>
          <w:szCs w:val="24"/>
        </w:rPr>
      </w:pPr>
    </w:p>
    <w:p w14:paraId="070BA2E4" w14:textId="332CBDB3" w:rsidR="00523ADA" w:rsidRPr="00523ADA" w:rsidRDefault="00523ADA" w:rsidP="00523ADA">
      <w:pPr>
        <w:widowControl w:val="0"/>
        <w:ind w:left="425" w:hanging="425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F.</w:t>
      </w:r>
      <w:r w:rsidRPr="00523ADA">
        <w:rPr>
          <w:color w:val="000000"/>
          <w:sz w:val="24"/>
          <w:szCs w:val="24"/>
        </w:rPr>
        <w:tab/>
        <w:t>Mediante oficio CP-15-2021, del 26 de agosto de 2021, el señor Alberto Dent Zeledón, Presidente del Consejo y, en su condición de Presidente del Comité Permanente de Presupuesto y Evaluación</w:t>
      </w:r>
      <w:r w:rsidR="00D86B0C">
        <w:rPr>
          <w:color w:val="000000"/>
          <w:sz w:val="24"/>
          <w:szCs w:val="24"/>
        </w:rPr>
        <w:t xml:space="preserve"> Institucional</w:t>
      </w:r>
      <w:r w:rsidRPr="00523ADA">
        <w:rPr>
          <w:color w:val="000000"/>
          <w:sz w:val="24"/>
          <w:szCs w:val="24"/>
        </w:rPr>
        <w:t>, propone a los miembros del CONASSIF solicitar a la Junta Directiva del Banco Central de Costa Rica una transferencia por un monto global de ¢31.223.270.749,97, para dotar de recursos al plan de gastos del presupuesto 2022 del Consejo Nacional de Supervisión del Sistema Financiero y de las superintendencias.</w:t>
      </w:r>
    </w:p>
    <w:p w14:paraId="6474C3B1" w14:textId="77777777" w:rsidR="00523ADA" w:rsidRPr="00523ADA" w:rsidRDefault="00523ADA" w:rsidP="00523ADA">
      <w:pPr>
        <w:widowControl w:val="0"/>
        <w:ind w:left="425" w:hanging="425"/>
        <w:jc w:val="both"/>
        <w:rPr>
          <w:color w:val="000000"/>
          <w:sz w:val="24"/>
          <w:szCs w:val="24"/>
        </w:rPr>
      </w:pPr>
    </w:p>
    <w:p w14:paraId="6E844659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  <w:r w:rsidRPr="00523ADA">
        <w:rPr>
          <w:b/>
          <w:color w:val="000000"/>
          <w:sz w:val="24"/>
          <w:szCs w:val="24"/>
        </w:rPr>
        <w:t>dispuso en firme:</w:t>
      </w:r>
    </w:p>
    <w:p w14:paraId="638BB77F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</w:p>
    <w:p w14:paraId="020B6406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 xml:space="preserve">solicitar a la Junta Directiva del Banco Central de Costa Rica la aprobación de una transferencia </w:t>
      </w:r>
      <w:r w:rsidRPr="00523ADA">
        <w:rPr>
          <w:color w:val="000000"/>
          <w:sz w:val="24"/>
          <w:szCs w:val="24"/>
        </w:rPr>
        <w:lastRenderedPageBreak/>
        <w:t xml:space="preserve">por ¢31.223.270.749,97, con sustento en lo que prevé el literal k, artículo 171, de la </w:t>
      </w:r>
      <w:r w:rsidRPr="00523ADA">
        <w:rPr>
          <w:i/>
          <w:color w:val="000000"/>
          <w:sz w:val="24"/>
          <w:szCs w:val="24"/>
        </w:rPr>
        <w:t>Ley Reguladora del Mercado de Valores</w:t>
      </w:r>
      <w:r w:rsidRPr="00523ADA">
        <w:rPr>
          <w:color w:val="000000"/>
          <w:sz w:val="24"/>
          <w:szCs w:val="24"/>
        </w:rPr>
        <w:t>, Ley 7732, del 27 de enero de 1998, y sus reformas, para efectos del financiamiento de los presupuestos ordinarios de las superintendencias y del Consejo Nacional de Supervisión del Sistema Financiero, correspondientes al ejercicio presupuestario 2022.</w:t>
      </w:r>
    </w:p>
    <w:p w14:paraId="0A08E857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</w:p>
    <w:p w14:paraId="7184AC97" w14:textId="37685B17" w:rsidR="00A36D16" w:rsidRPr="00523ADA" w:rsidRDefault="00523ADA" w:rsidP="00523ADA">
      <w:pPr>
        <w:widowControl w:val="0"/>
        <w:jc w:val="both"/>
        <w:rPr>
          <w:sz w:val="24"/>
          <w:szCs w:val="24"/>
        </w:rPr>
      </w:pPr>
      <w:r w:rsidRPr="00523ADA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 wp14:anchorId="7DD2F596" wp14:editId="6EEDE49D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2295525" cy="40005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16" w:rsidRPr="00523ADA">
        <w:rPr>
          <w:sz w:val="24"/>
          <w:szCs w:val="24"/>
        </w:rPr>
        <w:t>Atentamente,</w:t>
      </w:r>
    </w:p>
    <w:p w14:paraId="09DE06BC" w14:textId="77777777" w:rsidR="00901072" w:rsidRPr="00523ADA" w:rsidRDefault="00901072" w:rsidP="00523ADA">
      <w:pPr>
        <w:widowControl w:val="0"/>
        <w:jc w:val="both"/>
        <w:rPr>
          <w:sz w:val="24"/>
          <w:szCs w:val="24"/>
        </w:rPr>
      </w:pPr>
      <w:r w:rsidRPr="00523ADA">
        <w:rPr>
          <w:sz w:val="24"/>
          <w:szCs w:val="24"/>
        </w:rPr>
        <w:br/>
      </w:r>
    </w:p>
    <w:p w14:paraId="25B500BD" w14:textId="77777777" w:rsidR="004D6CBF" w:rsidRPr="00523ADA" w:rsidRDefault="004D6CBF" w:rsidP="00523ADA">
      <w:pPr>
        <w:widowControl w:val="0"/>
        <w:jc w:val="both"/>
        <w:rPr>
          <w:sz w:val="24"/>
          <w:szCs w:val="24"/>
        </w:rPr>
      </w:pPr>
    </w:p>
    <w:p w14:paraId="2BEA0D1B" w14:textId="77777777" w:rsidR="00A36D16" w:rsidRPr="00523ADA" w:rsidRDefault="00A36D16" w:rsidP="00523ADA">
      <w:pPr>
        <w:widowControl w:val="0"/>
        <w:jc w:val="both"/>
        <w:rPr>
          <w:sz w:val="24"/>
          <w:szCs w:val="24"/>
        </w:rPr>
      </w:pPr>
      <w:r w:rsidRPr="00523ADA">
        <w:rPr>
          <w:sz w:val="24"/>
          <w:szCs w:val="24"/>
        </w:rPr>
        <w:t>Jorge Monge Bonilla</w:t>
      </w:r>
    </w:p>
    <w:p w14:paraId="4D05925C" w14:textId="77777777" w:rsidR="00A36D16" w:rsidRPr="00523ADA" w:rsidRDefault="00A36D16" w:rsidP="00523ADA">
      <w:pPr>
        <w:widowControl w:val="0"/>
        <w:rPr>
          <w:b/>
          <w:i/>
          <w:sz w:val="24"/>
          <w:szCs w:val="24"/>
        </w:rPr>
      </w:pPr>
      <w:r w:rsidRPr="00523ADA">
        <w:rPr>
          <w:b/>
          <w:i/>
          <w:sz w:val="24"/>
          <w:szCs w:val="24"/>
        </w:rPr>
        <w:t>Secretario del Consejo</w:t>
      </w:r>
    </w:p>
    <w:p w14:paraId="69CCAD2F" w14:textId="77777777" w:rsidR="00A36D16" w:rsidRPr="00523ADA" w:rsidRDefault="00A36D16" w:rsidP="00523ADA">
      <w:pPr>
        <w:widowControl w:val="0"/>
        <w:jc w:val="both"/>
        <w:rPr>
          <w:sz w:val="24"/>
          <w:szCs w:val="24"/>
        </w:rPr>
      </w:pPr>
    </w:p>
    <w:p w14:paraId="6C1CD523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2929A397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3D75A5B5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6562E007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1D394D21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3A50A3A2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3288A8E2" w14:textId="50C77354" w:rsidR="00523ADA" w:rsidRPr="00523ADA" w:rsidRDefault="00304CB8" w:rsidP="00523ADA">
      <w:pPr>
        <w:widowControl w:val="0"/>
        <w:ind w:left="1418" w:hanging="1418"/>
        <w:jc w:val="both"/>
        <w:rPr>
          <w:i/>
          <w:color w:val="000000"/>
          <w:sz w:val="16"/>
          <w:szCs w:val="16"/>
        </w:rPr>
      </w:pPr>
      <w:r w:rsidRPr="00523ADA">
        <w:rPr>
          <w:b/>
          <w:i/>
          <w:sz w:val="16"/>
          <w:szCs w:val="16"/>
          <w:lang w:val="es-CR"/>
        </w:rPr>
        <w:t>Comunicado a:</w:t>
      </w:r>
      <w:r w:rsidRPr="00523ADA">
        <w:rPr>
          <w:i/>
          <w:sz w:val="16"/>
          <w:szCs w:val="16"/>
          <w:lang w:val="es-CR"/>
        </w:rPr>
        <w:tab/>
      </w:r>
      <w:r w:rsidR="00523ADA" w:rsidRPr="00523ADA">
        <w:rPr>
          <w:i/>
          <w:color w:val="000000"/>
          <w:sz w:val="16"/>
          <w:szCs w:val="16"/>
        </w:rPr>
        <w:t>Banco Central de Costa Rica [inciso II] (c.a: Superintendencias, Intendencia General de Entidades Financieras, Auditoría Interna, Asistente Administrativa del CONASSIF).</w:t>
      </w:r>
    </w:p>
    <w:sectPr w:rsidR="00523ADA" w:rsidRPr="00523ADA" w:rsidSect="00D330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1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F4C6E" w14:textId="77777777" w:rsidR="00523ADA" w:rsidRDefault="00523ADA" w:rsidP="00290A93">
      <w:r>
        <w:separator/>
      </w:r>
    </w:p>
  </w:endnote>
  <w:endnote w:type="continuationSeparator" w:id="0">
    <w:p w14:paraId="65BED3AB" w14:textId="77777777" w:rsidR="00523ADA" w:rsidRDefault="00523ADA" w:rsidP="002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-01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panose1 w:val="00000000000000000000"/>
    <w:charset w:val="FF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264A" w14:textId="77777777" w:rsidR="001D683F" w:rsidRDefault="001D68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B92C" w14:textId="77777777" w:rsidR="001D683F" w:rsidRDefault="001D68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4992" w14:textId="77777777" w:rsidR="001D683F" w:rsidRDefault="001D6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666B" w14:textId="77777777" w:rsidR="00523ADA" w:rsidRDefault="00523ADA" w:rsidP="00290A93">
      <w:r>
        <w:separator/>
      </w:r>
    </w:p>
  </w:footnote>
  <w:footnote w:type="continuationSeparator" w:id="0">
    <w:p w14:paraId="387F7C8E" w14:textId="77777777" w:rsidR="00523ADA" w:rsidRDefault="00523ADA" w:rsidP="0029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7DB5" w14:textId="77777777" w:rsidR="001D683F" w:rsidRDefault="001D68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0B93" w14:textId="6072BC7F" w:rsidR="00D33020" w:rsidRDefault="00523ADA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 wp14:anchorId="77C9C586" wp14:editId="56DC6746">
          <wp:simplePos x="0" y="0"/>
          <wp:positionH relativeFrom="column">
            <wp:posOffset>-8255</wp:posOffset>
          </wp:positionH>
          <wp:positionV relativeFrom="paragraph">
            <wp:posOffset>-15875</wp:posOffset>
          </wp:positionV>
          <wp:extent cx="4750435" cy="5105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5BDE" w14:textId="77777777" w:rsidR="001D683F" w:rsidRDefault="001D68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56D7"/>
    <w:multiLevelType w:val="hybridMultilevel"/>
    <w:tmpl w:val="45DC66D6"/>
    <w:lvl w:ilvl="0" w:tplc="2DC2C11C">
      <w:start w:val="1"/>
      <w:numFmt w:val="lowerLetter"/>
      <w:lvlText w:val="%1)"/>
      <w:lvlJc w:val="left"/>
      <w:pPr>
        <w:ind w:left="1065" w:hanging="705"/>
      </w:pPr>
      <w:rPr>
        <w:rFonts w:ascii="Cambria" w:hAnsi="Cambria" w:cs="Times New Roman" w:hint="default"/>
        <w:sz w:val="24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5E3"/>
    <w:multiLevelType w:val="hybridMultilevel"/>
    <w:tmpl w:val="1F0C85F4"/>
    <w:lvl w:ilvl="0" w:tplc="0D781B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7B644D34">
      <w:start w:val="2"/>
      <w:numFmt w:val="bullet"/>
      <w:lvlText w:val="-"/>
      <w:lvlJc w:val="left"/>
      <w:pPr>
        <w:ind w:left="2340" w:hanging="360"/>
      </w:pPr>
      <w:rPr>
        <w:rFonts w:ascii="Courier New" w:eastAsia="Times New Roman" w:hAnsi="Courier New" w:cs="Courier New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AB2"/>
    <w:multiLevelType w:val="hybridMultilevel"/>
    <w:tmpl w:val="6E2036CA"/>
    <w:lvl w:ilvl="0" w:tplc="6BF61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A37"/>
    <w:multiLevelType w:val="hybridMultilevel"/>
    <w:tmpl w:val="BA04CD0A"/>
    <w:lvl w:ilvl="0" w:tplc="4FFE30AC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9" w:hanging="360"/>
      </w:pPr>
    </w:lvl>
    <w:lvl w:ilvl="2" w:tplc="140A001B" w:tentative="1">
      <w:start w:val="1"/>
      <w:numFmt w:val="lowerRoman"/>
      <w:lvlText w:val="%3."/>
      <w:lvlJc w:val="right"/>
      <w:pPr>
        <w:ind w:left="3219" w:hanging="180"/>
      </w:pPr>
    </w:lvl>
    <w:lvl w:ilvl="3" w:tplc="140A000F" w:tentative="1">
      <w:start w:val="1"/>
      <w:numFmt w:val="decimal"/>
      <w:lvlText w:val="%4."/>
      <w:lvlJc w:val="left"/>
      <w:pPr>
        <w:ind w:left="3939" w:hanging="360"/>
      </w:pPr>
    </w:lvl>
    <w:lvl w:ilvl="4" w:tplc="140A0019" w:tentative="1">
      <w:start w:val="1"/>
      <w:numFmt w:val="lowerLetter"/>
      <w:lvlText w:val="%5."/>
      <w:lvlJc w:val="left"/>
      <w:pPr>
        <w:ind w:left="4659" w:hanging="360"/>
      </w:pPr>
    </w:lvl>
    <w:lvl w:ilvl="5" w:tplc="140A001B" w:tentative="1">
      <w:start w:val="1"/>
      <w:numFmt w:val="lowerRoman"/>
      <w:lvlText w:val="%6."/>
      <w:lvlJc w:val="right"/>
      <w:pPr>
        <w:ind w:left="5379" w:hanging="180"/>
      </w:pPr>
    </w:lvl>
    <w:lvl w:ilvl="6" w:tplc="140A000F" w:tentative="1">
      <w:start w:val="1"/>
      <w:numFmt w:val="decimal"/>
      <w:lvlText w:val="%7."/>
      <w:lvlJc w:val="left"/>
      <w:pPr>
        <w:ind w:left="6099" w:hanging="360"/>
      </w:pPr>
    </w:lvl>
    <w:lvl w:ilvl="7" w:tplc="140A0019" w:tentative="1">
      <w:start w:val="1"/>
      <w:numFmt w:val="lowerLetter"/>
      <w:lvlText w:val="%8."/>
      <w:lvlJc w:val="left"/>
      <w:pPr>
        <w:ind w:left="6819" w:hanging="360"/>
      </w:pPr>
    </w:lvl>
    <w:lvl w:ilvl="8" w:tplc="1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61B1E44"/>
    <w:multiLevelType w:val="hybridMultilevel"/>
    <w:tmpl w:val="3AC050AA"/>
    <w:lvl w:ilvl="0" w:tplc="7026E906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925"/>
    <w:multiLevelType w:val="hybridMultilevel"/>
    <w:tmpl w:val="96BC1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43C"/>
    <w:multiLevelType w:val="hybridMultilevel"/>
    <w:tmpl w:val="DDC0C034"/>
    <w:lvl w:ilvl="0" w:tplc="042AF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D06"/>
    <w:multiLevelType w:val="hybridMultilevel"/>
    <w:tmpl w:val="ECF4F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1EC"/>
    <w:multiLevelType w:val="hybridMultilevel"/>
    <w:tmpl w:val="162E5676"/>
    <w:lvl w:ilvl="0" w:tplc="1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93"/>
    <w:rsid w:val="00001F07"/>
    <w:rsid w:val="00002DD0"/>
    <w:rsid w:val="00003F70"/>
    <w:rsid w:val="00004CF9"/>
    <w:rsid w:val="00007E89"/>
    <w:rsid w:val="00010980"/>
    <w:rsid w:val="00014E33"/>
    <w:rsid w:val="00017364"/>
    <w:rsid w:val="000219AD"/>
    <w:rsid w:val="00021C63"/>
    <w:rsid w:val="0002439A"/>
    <w:rsid w:val="000246D3"/>
    <w:rsid w:val="00025CFD"/>
    <w:rsid w:val="000316EA"/>
    <w:rsid w:val="00033232"/>
    <w:rsid w:val="00034565"/>
    <w:rsid w:val="0004418E"/>
    <w:rsid w:val="00044B4C"/>
    <w:rsid w:val="000474DE"/>
    <w:rsid w:val="000474E7"/>
    <w:rsid w:val="0005129D"/>
    <w:rsid w:val="00051CAE"/>
    <w:rsid w:val="0005579D"/>
    <w:rsid w:val="00057E08"/>
    <w:rsid w:val="000642A5"/>
    <w:rsid w:val="00065058"/>
    <w:rsid w:val="00066413"/>
    <w:rsid w:val="00071CE5"/>
    <w:rsid w:val="00073BE3"/>
    <w:rsid w:val="000747C4"/>
    <w:rsid w:val="000770A8"/>
    <w:rsid w:val="00085D4E"/>
    <w:rsid w:val="00086130"/>
    <w:rsid w:val="00086DD5"/>
    <w:rsid w:val="000900A2"/>
    <w:rsid w:val="00091091"/>
    <w:rsid w:val="00091D6D"/>
    <w:rsid w:val="000936B0"/>
    <w:rsid w:val="00094091"/>
    <w:rsid w:val="00095B79"/>
    <w:rsid w:val="000A0034"/>
    <w:rsid w:val="000A1B48"/>
    <w:rsid w:val="000A1C6B"/>
    <w:rsid w:val="000A63A7"/>
    <w:rsid w:val="000A6474"/>
    <w:rsid w:val="000B03FB"/>
    <w:rsid w:val="000B3D80"/>
    <w:rsid w:val="000B5E64"/>
    <w:rsid w:val="000B70FC"/>
    <w:rsid w:val="000C24EC"/>
    <w:rsid w:val="000C4712"/>
    <w:rsid w:val="000C4918"/>
    <w:rsid w:val="000C6280"/>
    <w:rsid w:val="000C6455"/>
    <w:rsid w:val="000C6754"/>
    <w:rsid w:val="000C782F"/>
    <w:rsid w:val="000C7AB3"/>
    <w:rsid w:val="000C7B97"/>
    <w:rsid w:val="000D127C"/>
    <w:rsid w:val="000D6775"/>
    <w:rsid w:val="000D6F45"/>
    <w:rsid w:val="000D7CDB"/>
    <w:rsid w:val="000E0D82"/>
    <w:rsid w:val="000E141A"/>
    <w:rsid w:val="000E18F8"/>
    <w:rsid w:val="000E408E"/>
    <w:rsid w:val="000E40C9"/>
    <w:rsid w:val="000E68CE"/>
    <w:rsid w:val="000F3343"/>
    <w:rsid w:val="000F5013"/>
    <w:rsid w:val="000F78F6"/>
    <w:rsid w:val="0010096D"/>
    <w:rsid w:val="0010567E"/>
    <w:rsid w:val="001141CF"/>
    <w:rsid w:val="0011588F"/>
    <w:rsid w:val="00115EB1"/>
    <w:rsid w:val="00117BB7"/>
    <w:rsid w:val="00120124"/>
    <w:rsid w:val="00122CCE"/>
    <w:rsid w:val="00123B6F"/>
    <w:rsid w:val="0013144C"/>
    <w:rsid w:val="001354EF"/>
    <w:rsid w:val="00136319"/>
    <w:rsid w:val="00136386"/>
    <w:rsid w:val="001365A9"/>
    <w:rsid w:val="001369A7"/>
    <w:rsid w:val="00144DC8"/>
    <w:rsid w:val="001464FA"/>
    <w:rsid w:val="00151C33"/>
    <w:rsid w:val="00151EF2"/>
    <w:rsid w:val="00151F6C"/>
    <w:rsid w:val="001550C2"/>
    <w:rsid w:val="001554AB"/>
    <w:rsid w:val="00156FB0"/>
    <w:rsid w:val="00157A7A"/>
    <w:rsid w:val="00157FDD"/>
    <w:rsid w:val="00161363"/>
    <w:rsid w:val="00162ECC"/>
    <w:rsid w:val="00166B18"/>
    <w:rsid w:val="001728AD"/>
    <w:rsid w:val="001734F5"/>
    <w:rsid w:val="00174487"/>
    <w:rsid w:val="00181B1C"/>
    <w:rsid w:val="001826CC"/>
    <w:rsid w:val="001859BC"/>
    <w:rsid w:val="00191692"/>
    <w:rsid w:val="00191C29"/>
    <w:rsid w:val="00192661"/>
    <w:rsid w:val="001930BD"/>
    <w:rsid w:val="001944C9"/>
    <w:rsid w:val="001951B5"/>
    <w:rsid w:val="001963C5"/>
    <w:rsid w:val="00197E5D"/>
    <w:rsid w:val="001A1AE5"/>
    <w:rsid w:val="001A2930"/>
    <w:rsid w:val="001A3312"/>
    <w:rsid w:val="001A3BC6"/>
    <w:rsid w:val="001A4A9B"/>
    <w:rsid w:val="001A570E"/>
    <w:rsid w:val="001A7088"/>
    <w:rsid w:val="001A77EB"/>
    <w:rsid w:val="001B0B6C"/>
    <w:rsid w:val="001B1501"/>
    <w:rsid w:val="001B2D2B"/>
    <w:rsid w:val="001B318F"/>
    <w:rsid w:val="001B48F5"/>
    <w:rsid w:val="001B49BB"/>
    <w:rsid w:val="001B6F0F"/>
    <w:rsid w:val="001C7EDE"/>
    <w:rsid w:val="001D2F64"/>
    <w:rsid w:val="001D3296"/>
    <w:rsid w:val="001D683F"/>
    <w:rsid w:val="001D7998"/>
    <w:rsid w:val="001E3BA6"/>
    <w:rsid w:val="001E4BAA"/>
    <w:rsid w:val="001E4FE7"/>
    <w:rsid w:val="001E5104"/>
    <w:rsid w:val="001E5831"/>
    <w:rsid w:val="001E7A64"/>
    <w:rsid w:val="001F04C9"/>
    <w:rsid w:val="001F187F"/>
    <w:rsid w:val="001F1D92"/>
    <w:rsid w:val="001F3F5C"/>
    <w:rsid w:val="00201B60"/>
    <w:rsid w:val="00201E0C"/>
    <w:rsid w:val="002021D8"/>
    <w:rsid w:val="002033D4"/>
    <w:rsid w:val="00206D06"/>
    <w:rsid w:val="00215770"/>
    <w:rsid w:val="00216AC6"/>
    <w:rsid w:val="00216FEA"/>
    <w:rsid w:val="00224F93"/>
    <w:rsid w:val="002261E0"/>
    <w:rsid w:val="002323F4"/>
    <w:rsid w:val="002340E7"/>
    <w:rsid w:val="00234373"/>
    <w:rsid w:val="00240132"/>
    <w:rsid w:val="00240B66"/>
    <w:rsid w:val="00242C4B"/>
    <w:rsid w:val="00242D16"/>
    <w:rsid w:val="00245F3E"/>
    <w:rsid w:val="00251960"/>
    <w:rsid w:val="002526DB"/>
    <w:rsid w:val="00252C38"/>
    <w:rsid w:val="002539D6"/>
    <w:rsid w:val="00262C58"/>
    <w:rsid w:val="002633E2"/>
    <w:rsid w:val="0026542C"/>
    <w:rsid w:val="002664B6"/>
    <w:rsid w:val="0027219C"/>
    <w:rsid w:val="002746FA"/>
    <w:rsid w:val="0027633C"/>
    <w:rsid w:val="00276D74"/>
    <w:rsid w:val="00280B4B"/>
    <w:rsid w:val="00282205"/>
    <w:rsid w:val="00282DB5"/>
    <w:rsid w:val="00283E1E"/>
    <w:rsid w:val="00290803"/>
    <w:rsid w:val="00290A93"/>
    <w:rsid w:val="00291E8B"/>
    <w:rsid w:val="00294C7E"/>
    <w:rsid w:val="002971C2"/>
    <w:rsid w:val="002A097B"/>
    <w:rsid w:val="002A187C"/>
    <w:rsid w:val="002A237B"/>
    <w:rsid w:val="002A470C"/>
    <w:rsid w:val="002A5131"/>
    <w:rsid w:val="002A5E69"/>
    <w:rsid w:val="002A6D44"/>
    <w:rsid w:val="002B09DE"/>
    <w:rsid w:val="002B24E5"/>
    <w:rsid w:val="002B3DA2"/>
    <w:rsid w:val="002B43B7"/>
    <w:rsid w:val="002B52E4"/>
    <w:rsid w:val="002B5B3E"/>
    <w:rsid w:val="002C13C1"/>
    <w:rsid w:val="002C2AAB"/>
    <w:rsid w:val="002C2F98"/>
    <w:rsid w:val="002C443C"/>
    <w:rsid w:val="002C6BD8"/>
    <w:rsid w:val="002D09EA"/>
    <w:rsid w:val="002D103D"/>
    <w:rsid w:val="002D4181"/>
    <w:rsid w:val="002D55D1"/>
    <w:rsid w:val="002E14FE"/>
    <w:rsid w:val="002E21B1"/>
    <w:rsid w:val="002E22DE"/>
    <w:rsid w:val="002E44B3"/>
    <w:rsid w:val="002E7DD4"/>
    <w:rsid w:val="002F3573"/>
    <w:rsid w:val="002F4A53"/>
    <w:rsid w:val="002F4EA5"/>
    <w:rsid w:val="002F526C"/>
    <w:rsid w:val="002F75F0"/>
    <w:rsid w:val="00304CB8"/>
    <w:rsid w:val="00305B79"/>
    <w:rsid w:val="00306733"/>
    <w:rsid w:val="00307EAA"/>
    <w:rsid w:val="00314438"/>
    <w:rsid w:val="003200D8"/>
    <w:rsid w:val="003253EA"/>
    <w:rsid w:val="00326670"/>
    <w:rsid w:val="00326F27"/>
    <w:rsid w:val="0033213C"/>
    <w:rsid w:val="00334BEC"/>
    <w:rsid w:val="00336339"/>
    <w:rsid w:val="003418C1"/>
    <w:rsid w:val="00341955"/>
    <w:rsid w:val="003464C0"/>
    <w:rsid w:val="0034727B"/>
    <w:rsid w:val="00350DA3"/>
    <w:rsid w:val="00350DCE"/>
    <w:rsid w:val="003510A8"/>
    <w:rsid w:val="00360F26"/>
    <w:rsid w:val="00366355"/>
    <w:rsid w:val="003673FA"/>
    <w:rsid w:val="00370207"/>
    <w:rsid w:val="00370CDF"/>
    <w:rsid w:val="00371011"/>
    <w:rsid w:val="0037117E"/>
    <w:rsid w:val="00372010"/>
    <w:rsid w:val="0037257E"/>
    <w:rsid w:val="003737A5"/>
    <w:rsid w:val="0037420C"/>
    <w:rsid w:val="0038143A"/>
    <w:rsid w:val="00381A14"/>
    <w:rsid w:val="00383C0C"/>
    <w:rsid w:val="0038579F"/>
    <w:rsid w:val="003905C9"/>
    <w:rsid w:val="003946DA"/>
    <w:rsid w:val="00395227"/>
    <w:rsid w:val="00396033"/>
    <w:rsid w:val="003965E9"/>
    <w:rsid w:val="00396BC0"/>
    <w:rsid w:val="003A2A93"/>
    <w:rsid w:val="003A46CC"/>
    <w:rsid w:val="003A61C1"/>
    <w:rsid w:val="003A6CBD"/>
    <w:rsid w:val="003B076C"/>
    <w:rsid w:val="003B0F7D"/>
    <w:rsid w:val="003B48F4"/>
    <w:rsid w:val="003B50B2"/>
    <w:rsid w:val="003B6CFC"/>
    <w:rsid w:val="003B6FB3"/>
    <w:rsid w:val="003B7EF6"/>
    <w:rsid w:val="003C0269"/>
    <w:rsid w:val="003C039E"/>
    <w:rsid w:val="003C2994"/>
    <w:rsid w:val="003C5D1E"/>
    <w:rsid w:val="003C6682"/>
    <w:rsid w:val="003C6EC5"/>
    <w:rsid w:val="003D2F9A"/>
    <w:rsid w:val="003D5938"/>
    <w:rsid w:val="003E0F58"/>
    <w:rsid w:val="003E22F7"/>
    <w:rsid w:val="003E24CE"/>
    <w:rsid w:val="003E507C"/>
    <w:rsid w:val="003E631E"/>
    <w:rsid w:val="003E7B93"/>
    <w:rsid w:val="003F1E3A"/>
    <w:rsid w:val="003F39CD"/>
    <w:rsid w:val="003F3E4C"/>
    <w:rsid w:val="003F4788"/>
    <w:rsid w:val="003F553B"/>
    <w:rsid w:val="003F5A1C"/>
    <w:rsid w:val="003F5CFB"/>
    <w:rsid w:val="003F62CA"/>
    <w:rsid w:val="003F64B1"/>
    <w:rsid w:val="003F7295"/>
    <w:rsid w:val="003F7AC5"/>
    <w:rsid w:val="003F7E55"/>
    <w:rsid w:val="0040086B"/>
    <w:rsid w:val="004017C0"/>
    <w:rsid w:val="004066D4"/>
    <w:rsid w:val="0041199F"/>
    <w:rsid w:val="004123DD"/>
    <w:rsid w:val="0041325F"/>
    <w:rsid w:val="00413FF2"/>
    <w:rsid w:val="004158B7"/>
    <w:rsid w:val="00416E63"/>
    <w:rsid w:val="004170AD"/>
    <w:rsid w:val="00417778"/>
    <w:rsid w:val="0042132B"/>
    <w:rsid w:val="00421582"/>
    <w:rsid w:val="00423E0B"/>
    <w:rsid w:val="00423E7D"/>
    <w:rsid w:val="0042682A"/>
    <w:rsid w:val="004279BF"/>
    <w:rsid w:val="004303A3"/>
    <w:rsid w:val="0043176A"/>
    <w:rsid w:val="00433E4C"/>
    <w:rsid w:val="004355D1"/>
    <w:rsid w:val="004404BD"/>
    <w:rsid w:val="004405A9"/>
    <w:rsid w:val="004407B6"/>
    <w:rsid w:val="00440A9D"/>
    <w:rsid w:val="00442F1C"/>
    <w:rsid w:val="004462B3"/>
    <w:rsid w:val="00446437"/>
    <w:rsid w:val="00447F2E"/>
    <w:rsid w:val="004506DA"/>
    <w:rsid w:val="0045175C"/>
    <w:rsid w:val="00451DCD"/>
    <w:rsid w:val="0045310A"/>
    <w:rsid w:val="00456E18"/>
    <w:rsid w:val="00460192"/>
    <w:rsid w:val="004611A7"/>
    <w:rsid w:val="0046245F"/>
    <w:rsid w:val="004631DC"/>
    <w:rsid w:val="00464824"/>
    <w:rsid w:val="004654DA"/>
    <w:rsid w:val="00471B41"/>
    <w:rsid w:val="00472A23"/>
    <w:rsid w:val="00473500"/>
    <w:rsid w:val="00480DC0"/>
    <w:rsid w:val="00483D7F"/>
    <w:rsid w:val="0048424C"/>
    <w:rsid w:val="0048469A"/>
    <w:rsid w:val="00485AF3"/>
    <w:rsid w:val="00485CC9"/>
    <w:rsid w:val="00486FE5"/>
    <w:rsid w:val="00491A33"/>
    <w:rsid w:val="00492A7A"/>
    <w:rsid w:val="00497489"/>
    <w:rsid w:val="004974DC"/>
    <w:rsid w:val="004A0B67"/>
    <w:rsid w:val="004A156F"/>
    <w:rsid w:val="004A26B1"/>
    <w:rsid w:val="004A2C5F"/>
    <w:rsid w:val="004A3264"/>
    <w:rsid w:val="004A3558"/>
    <w:rsid w:val="004A6C90"/>
    <w:rsid w:val="004B205C"/>
    <w:rsid w:val="004B381A"/>
    <w:rsid w:val="004B408B"/>
    <w:rsid w:val="004B42DE"/>
    <w:rsid w:val="004B7770"/>
    <w:rsid w:val="004B7E43"/>
    <w:rsid w:val="004C082D"/>
    <w:rsid w:val="004C0BC0"/>
    <w:rsid w:val="004C1A01"/>
    <w:rsid w:val="004C4D1D"/>
    <w:rsid w:val="004C53E9"/>
    <w:rsid w:val="004C5591"/>
    <w:rsid w:val="004C6C9E"/>
    <w:rsid w:val="004D0B3B"/>
    <w:rsid w:val="004D0CF0"/>
    <w:rsid w:val="004D1AAF"/>
    <w:rsid w:val="004D2627"/>
    <w:rsid w:val="004D27F0"/>
    <w:rsid w:val="004D3C68"/>
    <w:rsid w:val="004D6CBF"/>
    <w:rsid w:val="004D6D28"/>
    <w:rsid w:val="004D7C2C"/>
    <w:rsid w:val="004E04A7"/>
    <w:rsid w:val="004E1861"/>
    <w:rsid w:val="004E1D50"/>
    <w:rsid w:val="004E292D"/>
    <w:rsid w:val="004E4308"/>
    <w:rsid w:val="004E4DA4"/>
    <w:rsid w:val="004E6390"/>
    <w:rsid w:val="004E6F5B"/>
    <w:rsid w:val="004F3FFF"/>
    <w:rsid w:val="005004F5"/>
    <w:rsid w:val="00501926"/>
    <w:rsid w:val="0050279B"/>
    <w:rsid w:val="00506331"/>
    <w:rsid w:val="00506E1B"/>
    <w:rsid w:val="005136A6"/>
    <w:rsid w:val="005139BD"/>
    <w:rsid w:val="00514D76"/>
    <w:rsid w:val="00517A97"/>
    <w:rsid w:val="0052186F"/>
    <w:rsid w:val="00521B15"/>
    <w:rsid w:val="00523ADA"/>
    <w:rsid w:val="005245E7"/>
    <w:rsid w:val="00525F51"/>
    <w:rsid w:val="0052738C"/>
    <w:rsid w:val="00527930"/>
    <w:rsid w:val="005325E7"/>
    <w:rsid w:val="0053294F"/>
    <w:rsid w:val="00532E35"/>
    <w:rsid w:val="00533AA0"/>
    <w:rsid w:val="00535244"/>
    <w:rsid w:val="0053647C"/>
    <w:rsid w:val="00536AC6"/>
    <w:rsid w:val="005377D5"/>
    <w:rsid w:val="005402B1"/>
    <w:rsid w:val="00540705"/>
    <w:rsid w:val="00542907"/>
    <w:rsid w:val="00545031"/>
    <w:rsid w:val="00545881"/>
    <w:rsid w:val="00546609"/>
    <w:rsid w:val="00552E9D"/>
    <w:rsid w:val="00560BB6"/>
    <w:rsid w:val="00562395"/>
    <w:rsid w:val="005625E1"/>
    <w:rsid w:val="005652C4"/>
    <w:rsid w:val="005661D3"/>
    <w:rsid w:val="005747BB"/>
    <w:rsid w:val="00574BCB"/>
    <w:rsid w:val="005751DB"/>
    <w:rsid w:val="00575616"/>
    <w:rsid w:val="00581440"/>
    <w:rsid w:val="0058156C"/>
    <w:rsid w:val="0058671F"/>
    <w:rsid w:val="00586A00"/>
    <w:rsid w:val="00587CCB"/>
    <w:rsid w:val="00590254"/>
    <w:rsid w:val="0059077D"/>
    <w:rsid w:val="00591A87"/>
    <w:rsid w:val="0059378E"/>
    <w:rsid w:val="0059427A"/>
    <w:rsid w:val="00596788"/>
    <w:rsid w:val="00596B87"/>
    <w:rsid w:val="005A21FC"/>
    <w:rsid w:val="005A3DD0"/>
    <w:rsid w:val="005A4344"/>
    <w:rsid w:val="005A64BF"/>
    <w:rsid w:val="005A6650"/>
    <w:rsid w:val="005A745B"/>
    <w:rsid w:val="005A7B1D"/>
    <w:rsid w:val="005A7DFA"/>
    <w:rsid w:val="005B0D56"/>
    <w:rsid w:val="005B2B70"/>
    <w:rsid w:val="005B511B"/>
    <w:rsid w:val="005B51FD"/>
    <w:rsid w:val="005B64B8"/>
    <w:rsid w:val="005B6B76"/>
    <w:rsid w:val="005B7CEA"/>
    <w:rsid w:val="005C33BD"/>
    <w:rsid w:val="005C38D1"/>
    <w:rsid w:val="005C4442"/>
    <w:rsid w:val="005C4B63"/>
    <w:rsid w:val="005C6504"/>
    <w:rsid w:val="005C6973"/>
    <w:rsid w:val="005C7FE7"/>
    <w:rsid w:val="005D1F3F"/>
    <w:rsid w:val="005D23C5"/>
    <w:rsid w:val="005E28F8"/>
    <w:rsid w:val="005E3F0A"/>
    <w:rsid w:val="005E4DC0"/>
    <w:rsid w:val="005E51A2"/>
    <w:rsid w:val="005E53A6"/>
    <w:rsid w:val="005E6A94"/>
    <w:rsid w:val="005E6FD2"/>
    <w:rsid w:val="005E7AEB"/>
    <w:rsid w:val="005F06C2"/>
    <w:rsid w:val="005F28B4"/>
    <w:rsid w:val="005F363E"/>
    <w:rsid w:val="005F4865"/>
    <w:rsid w:val="005F61B4"/>
    <w:rsid w:val="00604457"/>
    <w:rsid w:val="00604649"/>
    <w:rsid w:val="00606B98"/>
    <w:rsid w:val="00612BFC"/>
    <w:rsid w:val="006138B8"/>
    <w:rsid w:val="006145F4"/>
    <w:rsid w:val="00614B22"/>
    <w:rsid w:val="00615A77"/>
    <w:rsid w:val="00616715"/>
    <w:rsid w:val="0061783A"/>
    <w:rsid w:val="00617A4E"/>
    <w:rsid w:val="00617BC4"/>
    <w:rsid w:val="006203F2"/>
    <w:rsid w:val="0062069D"/>
    <w:rsid w:val="00620F86"/>
    <w:rsid w:val="006229B9"/>
    <w:rsid w:val="00622E76"/>
    <w:rsid w:val="00622FA4"/>
    <w:rsid w:val="0062379A"/>
    <w:rsid w:val="00624890"/>
    <w:rsid w:val="00624BD1"/>
    <w:rsid w:val="00624DAA"/>
    <w:rsid w:val="006268F7"/>
    <w:rsid w:val="00627216"/>
    <w:rsid w:val="00631F18"/>
    <w:rsid w:val="006320E3"/>
    <w:rsid w:val="00632198"/>
    <w:rsid w:val="00635081"/>
    <w:rsid w:val="006367DF"/>
    <w:rsid w:val="00636C30"/>
    <w:rsid w:val="00637A13"/>
    <w:rsid w:val="00637CBD"/>
    <w:rsid w:val="006415F7"/>
    <w:rsid w:val="006441BE"/>
    <w:rsid w:val="0064749E"/>
    <w:rsid w:val="0065185E"/>
    <w:rsid w:val="006518D5"/>
    <w:rsid w:val="006526EF"/>
    <w:rsid w:val="00653450"/>
    <w:rsid w:val="006543C8"/>
    <w:rsid w:val="00657B18"/>
    <w:rsid w:val="00660705"/>
    <w:rsid w:val="00661E60"/>
    <w:rsid w:val="006636EB"/>
    <w:rsid w:val="00664C14"/>
    <w:rsid w:val="006651BE"/>
    <w:rsid w:val="006652DA"/>
    <w:rsid w:val="00676D48"/>
    <w:rsid w:val="00677BC2"/>
    <w:rsid w:val="00681422"/>
    <w:rsid w:val="006830DE"/>
    <w:rsid w:val="006837A8"/>
    <w:rsid w:val="006850F3"/>
    <w:rsid w:val="006876C8"/>
    <w:rsid w:val="006878A1"/>
    <w:rsid w:val="00687A7A"/>
    <w:rsid w:val="00690617"/>
    <w:rsid w:val="00694571"/>
    <w:rsid w:val="006972F8"/>
    <w:rsid w:val="006A332D"/>
    <w:rsid w:val="006A3CC1"/>
    <w:rsid w:val="006A76B2"/>
    <w:rsid w:val="006B08AC"/>
    <w:rsid w:val="006B1083"/>
    <w:rsid w:val="006B193A"/>
    <w:rsid w:val="006B1C57"/>
    <w:rsid w:val="006B2F8F"/>
    <w:rsid w:val="006B33D0"/>
    <w:rsid w:val="006B3B5A"/>
    <w:rsid w:val="006B4DBC"/>
    <w:rsid w:val="006B5BD5"/>
    <w:rsid w:val="006C06C7"/>
    <w:rsid w:val="006C1733"/>
    <w:rsid w:val="006C364A"/>
    <w:rsid w:val="006C3AF0"/>
    <w:rsid w:val="006C5E0C"/>
    <w:rsid w:val="006C6C50"/>
    <w:rsid w:val="006C7C64"/>
    <w:rsid w:val="006D0E64"/>
    <w:rsid w:val="006D15D9"/>
    <w:rsid w:val="006D2528"/>
    <w:rsid w:val="006D43F1"/>
    <w:rsid w:val="006D508D"/>
    <w:rsid w:val="006D527A"/>
    <w:rsid w:val="006D5A6C"/>
    <w:rsid w:val="006D5B74"/>
    <w:rsid w:val="006D7B9F"/>
    <w:rsid w:val="006E0571"/>
    <w:rsid w:val="006E3FDC"/>
    <w:rsid w:val="006E54B9"/>
    <w:rsid w:val="006E6A56"/>
    <w:rsid w:val="006E71A7"/>
    <w:rsid w:val="006F0854"/>
    <w:rsid w:val="006F1A34"/>
    <w:rsid w:val="006F6116"/>
    <w:rsid w:val="0070000F"/>
    <w:rsid w:val="007030B4"/>
    <w:rsid w:val="007042A8"/>
    <w:rsid w:val="007047A6"/>
    <w:rsid w:val="007069F9"/>
    <w:rsid w:val="00710127"/>
    <w:rsid w:val="0071214E"/>
    <w:rsid w:val="00715DE0"/>
    <w:rsid w:val="00720277"/>
    <w:rsid w:val="00720D66"/>
    <w:rsid w:val="0072251F"/>
    <w:rsid w:val="007240DA"/>
    <w:rsid w:val="007259E3"/>
    <w:rsid w:val="007275E2"/>
    <w:rsid w:val="0073056B"/>
    <w:rsid w:val="007305FF"/>
    <w:rsid w:val="0073094E"/>
    <w:rsid w:val="00735EB7"/>
    <w:rsid w:val="007375AC"/>
    <w:rsid w:val="007377B4"/>
    <w:rsid w:val="0074683D"/>
    <w:rsid w:val="00746F43"/>
    <w:rsid w:val="007528D4"/>
    <w:rsid w:val="00753345"/>
    <w:rsid w:val="00753ECA"/>
    <w:rsid w:val="007547B4"/>
    <w:rsid w:val="007555DF"/>
    <w:rsid w:val="00755868"/>
    <w:rsid w:val="0075753D"/>
    <w:rsid w:val="007649B5"/>
    <w:rsid w:val="007649C7"/>
    <w:rsid w:val="00764FE7"/>
    <w:rsid w:val="007664C0"/>
    <w:rsid w:val="00770167"/>
    <w:rsid w:val="0077602B"/>
    <w:rsid w:val="00776D00"/>
    <w:rsid w:val="0078084E"/>
    <w:rsid w:val="00781D06"/>
    <w:rsid w:val="00784044"/>
    <w:rsid w:val="00784620"/>
    <w:rsid w:val="00784E04"/>
    <w:rsid w:val="0078582A"/>
    <w:rsid w:val="00787E4D"/>
    <w:rsid w:val="00793CDF"/>
    <w:rsid w:val="00796CD4"/>
    <w:rsid w:val="00797B5B"/>
    <w:rsid w:val="00797B7A"/>
    <w:rsid w:val="007A0159"/>
    <w:rsid w:val="007A246B"/>
    <w:rsid w:val="007A5AA5"/>
    <w:rsid w:val="007A5D9F"/>
    <w:rsid w:val="007A6005"/>
    <w:rsid w:val="007A7E4D"/>
    <w:rsid w:val="007B17AD"/>
    <w:rsid w:val="007B30FC"/>
    <w:rsid w:val="007B67CD"/>
    <w:rsid w:val="007B6A72"/>
    <w:rsid w:val="007C204E"/>
    <w:rsid w:val="007C30F2"/>
    <w:rsid w:val="007C3F60"/>
    <w:rsid w:val="007C5478"/>
    <w:rsid w:val="007C55F8"/>
    <w:rsid w:val="007D06FF"/>
    <w:rsid w:val="007D0C57"/>
    <w:rsid w:val="007D2ABE"/>
    <w:rsid w:val="007D3868"/>
    <w:rsid w:val="007D5A8D"/>
    <w:rsid w:val="007D6085"/>
    <w:rsid w:val="007E1A9C"/>
    <w:rsid w:val="007E1BC4"/>
    <w:rsid w:val="007E2598"/>
    <w:rsid w:val="007E26BF"/>
    <w:rsid w:val="007E2F03"/>
    <w:rsid w:val="007E3ADA"/>
    <w:rsid w:val="007E6625"/>
    <w:rsid w:val="007F09A0"/>
    <w:rsid w:val="007F0AED"/>
    <w:rsid w:val="007F6930"/>
    <w:rsid w:val="00800870"/>
    <w:rsid w:val="00800DAF"/>
    <w:rsid w:val="008018DE"/>
    <w:rsid w:val="00801B75"/>
    <w:rsid w:val="00802132"/>
    <w:rsid w:val="008035EB"/>
    <w:rsid w:val="008045CF"/>
    <w:rsid w:val="00805639"/>
    <w:rsid w:val="008076CC"/>
    <w:rsid w:val="00807E44"/>
    <w:rsid w:val="008102F6"/>
    <w:rsid w:val="008125AD"/>
    <w:rsid w:val="0081325E"/>
    <w:rsid w:val="00813A0C"/>
    <w:rsid w:val="008179D1"/>
    <w:rsid w:val="00821AC0"/>
    <w:rsid w:val="008264F2"/>
    <w:rsid w:val="0082785F"/>
    <w:rsid w:val="008329D9"/>
    <w:rsid w:val="00833454"/>
    <w:rsid w:val="00836C1D"/>
    <w:rsid w:val="00836D76"/>
    <w:rsid w:val="008371CE"/>
    <w:rsid w:val="00840D3F"/>
    <w:rsid w:val="00842037"/>
    <w:rsid w:val="0084212E"/>
    <w:rsid w:val="008423BB"/>
    <w:rsid w:val="008424E2"/>
    <w:rsid w:val="00842E15"/>
    <w:rsid w:val="008460F3"/>
    <w:rsid w:val="008478C4"/>
    <w:rsid w:val="00850D23"/>
    <w:rsid w:val="00851149"/>
    <w:rsid w:val="00851CA9"/>
    <w:rsid w:val="00852A23"/>
    <w:rsid w:val="00852AA5"/>
    <w:rsid w:val="00854AD4"/>
    <w:rsid w:val="008562C1"/>
    <w:rsid w:val="00856833"/>
    <w:rsid w:val="00856FDE"/>
    <w:rsid w:val="00857C7A"/>
    <w:rsid w:val="008608BA"/>
    <w:rsid w:val="00860C85"/>
    <w:rsid w:val="00861406"/>
    <w:rsid w:val="008638F2"/>
    <w:rsid w:val="00865BFB"/>
    <w:rsid w:val="00867628"/>
    <w:rsid w:val="00867718"/>
    <w:rsid w:val="00871526"/>
    <w:rsid w:val="00872F3E"/>
    <w:rsid w:val="00876E9D"/>
    <w:rsid w:val="00881290"/>
    <w:rsid w:val="0088138A"/>
    <w:rsid w:val="00882867"/>
    <w:rsid w:val="0088311A"/>
    <w:rsid w:val="00885C16"/>
    <w:rsid w:val="0088648F"/>
    <w:rsid w:val="008912DE"/>
    <w:rsid w:val="0089274E"/>
    <w:rsid w:val="00896529"/>
    <w:rsid w:val="00896D20"/>
    <w:rsid w:val="00897470"/>
    <w:rsid w:val="008A35C9"/>
    <w:rsid w:val="008A5524"/>
    <w:rsid w:val="008A7737"/>
    <w:rsid w:val="008A7DF4"/>
    <w:rsid w:val="008B0BC2"/>
    <w:rsid w:val="008B1258"/>
    <w:rsid w:val="008B48E3"/>
    <w:rsid w:val="008B4986"/>
    <w:rsid w:val="008B66E6"/>
    <w:rsid w:val="008C274C"/>
    <w:rsid w:val="008C2AC6"/>
    <w:rsid w:val="008C3996"/>
    <w:rsid w:val="008C6266"/>
    <w:rsid w:val="008C791E"/>
    <w:rsid w:val="008D02DF"/>
    <w:rsid w:val="008D0F33"/>
    <w:rsid w:val="008D3E24"/>
    <w:rsid w:val="008D4679"/>
    <w:rsid w:val="008D49A9"/>
    <w:rsid w:val="008E1F82"/>
    <w:rsid w:val="008E30D9"/>
    <w:rsid w:val="008E79EC"/>
    <w:rsid w:val="008F0075"/>
    <w:rsid w:val="008F1BDD"/>
    <w:rsid w:val="008F24AA"/>
    <w:rsid w:val="008F2B09"/>
    <w:rsid w:val="008F3793"/>
    <w:rsid w:val="008F6991"/>
    <w:rsid w:val="00901072"/>
    <w:rsid w:val="00902A35"/>
    <w:rsid w:val="00903BE1"/>
    <w:rsid w:val="00904B4E"/>
    <w:rsid w:val="00906983"/>
    <w:rsid w:val="009106AF"/>
    <w:rsid w:val="009122AD"/>
    <w:rsid w:val="0091411A"/>
    <w:rsid w:val="00916168"/>
    <w:rsid w:val="00920844"/>
    <w:rsid w:val="0092217E"/>
    <w:rsid w:val="009224CA"/>
    <w:rsid w:val="00925BE9"/>
    <w:rsid w:val="00925C47"/>
    <w:rsid w:val="0093270D"/>
    <w:rsid w:val="00932734"/>
    <w:rsid w:val="00933B81"/>
    <w:rsid w:val="00933E03"/>
    <w:rsid w:val="0093669A"/>
    <w:rsid w:val="00941577"/>
    <w:rsid w:val="0094458D"/>
    <w:rsid w:val="009457E8"/>
    <w:rsid w:val="00945AA4"/>
    <w:rsid w:val="00946586"/>
    <w:rsid w:val="009474FA"/>
    <w:rsid w:val="0095259E"/>
    <w:rsid w:val="0095450A"/>
    <w:rsid w:val="00961547"/>
    <w:rsid w:val="0096402C"/>
    <w:rsid w:val="009648B3"/>
    <w:rsid w:val="00967896"/>
    <w:rsid w:val="00972BE2"/>
    <w:rsid w:val="00974E40"/>
    <w:rsid w:val="0097535F"/>
    <w:rsid w:val="00980F0E"/>
    <w:rsid w:val="0098549D"/>
    <w:rsid w:val="009863AE"/>
    <w:rsid w:val="00986BEC"/>
    <w:rsid w:val="00987360"/>
    <w:rsid w:val="009906AC"/>
    <w:rsid w:val="00991B6A"/>
    <w:rsid w:val="0099202E"/>
    <w:rsid w:val="00992689"/>
    <w:rsid w:val="0099372C"/>
    <w:rsid w:val="00995EE6"/>
    <w:rsid w:val="00996359"/>
    <w:rsid w:val="009A082A"/>
    <w:rsid w:val="009A10E2"/>
    <w:rsid w:val="009A1172"/>
    <w:rsid w:val="009A1203"/>
    <w:rsid w:val="009A1B61"/>
    <w:rsid w:val="009A3C2B"/>
    <w:rsid w:val="009A4240"/>
    <w:rsid w:val="009A516F"/>
    <w:rsid w:val="009A56C4"/>
    <w:rsid w:val="009B0677"/>
    <w:rsid w:val="009B0821"/>
    <w:rsid w:val="009B10B6"/>
    <w:rsid w:val="009B3C14"/>
    <w:rsid w:val="009B476C"/>
    <w:rsid w:val="009B78C1"/>
    <w:rsid w:val="009B7BA1"/>
    <w:rsid w:val="009C0B8A"/>
    <w:rsid w:val="009C23DA"/>
    <w:rsid w:val="009C2A0F"/>
    <w:rsid w:val="009C4A13"/>
    <w:rsid w:val="009C6425"/>
    <w:rsid w:val="009C7221"/>
    <w:rsid w:val="009D0C34"/>
    <w:rsid w:val="009D1998"/>
    <w:rsid w:val="009D1E29"/>
    <w:rsid w:val="009D3A34"/>
    <w:rsid w:val="009D4235"/>
    <w:rsid w:val="009D4BB5"/>
    <w:rsid w:val="009D5D1E"/>
    <w:rsid w:val="009D5F1F"/>
    <w:rsid w:val="009D7606"/>
    <w:rsid w:val="009E05EB"/>
    <w:rsid w:val="009E7D88"/>
    <w:rsid w:val="009F10AF"/>
    <w:rsid w:val="009F436D"/>
    <w:rsid w:val="009F4F57"/>
    <w:rsid w:val="009F5B44"/>
    <w:rsid w:val="009F6D82"/>
    <w:rsid w:val="009F6E4E"/>
    <w:rsid w:val="00A02756"/>
    <w:rsid w:val="00A04AE1"/>
    <w:rsid w:val="00A110D4"/>
    <w:rsid w:val="00A12A7F"/>
    <w:rsid w:val="00A16878"/>
    <w:rsid w:val="00A16FD3"/>
    <w:rsid w:val="00A175DC"/>
    <w:rsid w:val="00A17B57"/>
    <w:rsid w:val="00A17E55"/>
    <w:rsid w:val="00A2047E"/>
    <w:rsid w:val="00A20BAE"/>
    <w:rsid w:val="00A21BB0"/>
    <w:rsid w:val="00A21D22"/>
    <w:rsid w:val="00A22C1A"/>
    <w:rsid w:val="00A270C7"/>
    <w:rsid w:val="00A2794F"/>
    <w:rsid w:val="00A36D16"/>
    <w:rsid w:val="00A400C2"/>
    <w:rsid w:val="00A42771"/>
    <w:rsid w:val="00A44C67"/>
    <w:rsid w:val="00A450AA"/>
    <w:rsid w:val="00A45740"/>
    <w:rsid w:val="00A466B6"/>
    <w:rsid w:val="00A47CE2"/>
    <w:rsid w:val="00A505BA"/>
    <w:rsid w:val="00A52237"/>
    <w:rsid w:val="00A53087"/>
    <w:rsid w:val="00A54131"/>
    <w:rsid w:val="00A56F68"/>
    <w:rsid w:val="00A57FBE"/>
    <w:rsid w:val="00A57FEB"/>
    <w:rsid w:val="00A60008"/>
    <w:rsid w:val="00A60643"/>
    <w:rsid w:val="00A60BA2"/>
    <w:rsid w:val="00A60E04"/>
    <w:rsid w:val="00A633AB"/>
    <w:rsid w:val="00A65063"/>
    <w:rsid w:val="00A66358"/>
    <w:rsid w:val="00A71594"/>
    <w:rsid w:val="00A71DA6"/>
    <w:rsid w:val="00A73781"/>
    <w:rsid w:val="00A7467E"/>
    <w:rsid w:val="00A7693C"/>
    <w:rsid w:val="00A8070A"/>
    <w:rsid w:val="00A80898"/>
    <w:rsid w:val="00A81CC2"/>
    <w:rsid w:val="00A82047"/>
    <w:rsid w:val="00A828EA"/>
    <w:rsid w:val="00A82B85"/>
    <w:rsid w:val="00A8506A"/>
    <w:rsid w:val="00A86460"/>
    <w:rsid w:val="00A91907"/>
    <w:rsid w:val="00A9495A"/>
    <w:rsid w:val="00A955E1"/>
    <w:rsid w:val="00A973BF"/>
    <w:rsid w:val="00AA03D3"/>
    <w:rsid w:val="00AB0C5B"/>
    <w:rsid w:val="00AB11B2"/>
    <w:rsid w:val="00AB452E"/>
    <w:rsid w:val="00AB4DE8"/>
    <w:rsid w:val="00AB5C47"/>
    <w:rsid w:val="00AB5F06"/>
    <w:rsid w:val="00AC17F3"/>
    <w:rsid w:val="00AC195B"/>
    <w:rsid w:val="00AC438A"/>
    <w:rsid w:val="00AC63E3"/>
    <w:rsid w:val="00AC7F4E"/>
    <w:rsid w:val="00AD329C"/>
    <w:rsid w:val="00AD5FA5"/>
    <w:rsid w:val="00AD5FAB"/>
    <w:rsid w:val="00AE0283"/>
    <w:rsid w:val="00AE096A"/>
    <w:rsid w:val="00AE0C49"/>
    <w:rsid w:val="00AE32AC"/>
    <w:rsid w:val="00AE4283"/>
    <w:rsid w:val="00AE5FBA"/>
    <w:rsid w:val="00AE76BC"/>
    <w:rsid w:val="00AF3722"/>
    <w:rsid w:val="00B00059"/>
    <w:rsid w:val="00B01EA9"/>
    <w:rsid w:val="00B06CAB"/>
    <w:rsid w:val="00B1051A"/>
    <w:rsid w:val="00B13617"/>
    <w:rsid w:val="00B14C8F"/>
    <w:rsid w:val="00B14FE4"/>
    <w:rsid w:val="00B16589"/>
    <w:rsid w:val="00B22CA6"/>
    <w:rsid w:val="00B22E7A"/>
    <w:rsid w:val="00B276E6"/>
    <w:rsid w:val="00B27837"/>
    <w:rsid w:val="00B32AF1"/>
    <w:rsid w:val="00B3387D"/>
    <w:rsid w:val="00B33FAF"/>
    <w:rsid w:val="00B364B4"/>
    <w:rsid w:val="00B36D8A"/>
    <w:rsid w:val="00B37085"/>
    <w:rsid w:val="00B409BD"/>
    <w:rsid w:val="00B443F4"/>
    <w:rsid w:val="00B44E32"/>
    <w:rsid w:val="00B45194"/>
    <w:rsid w:val="00B45F61"/>
    <w:rsid w:val="00B46AEF"/>
    <w:rsid w:val="00B46E9E"/>
    <w:rsid w:val="00B47D5E"/>
    <w:rsid w:val="00B47DD0"/>
    <w:rsid w:val="00B5090E"/>
    <w:rsid w:val="00B51B65"/>
    <w:rsid w:val="00B53C1B"/>
    <w:rsid w:val="00B54D48"/>
    <w:rsid w:val="00B5736A"/>
    <w:rsid w:val="00B57686"/>
    <w:rsid w:val="00B57987"/>
    <w:rsid w:val="00B606BB"/>
    <w:rsid w:val="00B60FC5"/>
    <w:rsid w:val="00B63ABE"/>
    <w:rsid w:val="00B64142"/>
    <w:rsid w:val="00B65B20"/>
    <w:rsid w:val="00B702F0"/>
    <w:rsid w:val="00B71846"/>
    <w:rsid w:val="00B71ADF"/>
    <w:rsid w:val="00B72392"/>
    <w:rsid w:val="00B72703"/>
    <w:rsid w:val="00B72EF2"/>
    <w:rsid w:val="00B7407C"/>
    <w:rsid w:val="00B747BD"/>
    <w:rsid w:val="00B80266"/>
    <w:rsid w:val="00B80C7E"/>
    <w:rsid w:val="00B833FF"/>
    <w:rsid w:val="00B86082"/>
    <w:rsid w:val="00B8691A"/>
    <w:rsid w:val="00B90AC0"/>
    <w:rsid w:val="00B90DC9"/>
    <w:rsid w:val="00B94937"/>
    <w:rsid w:val="00B960AB"/>
    <w:rsid w:val="00B96A60"/>
    <w:rsid w:val="00B97D9C"/>
    <w:rsid w:val="00BA144C"/>
    <w:rsid w:val="00BA154D"/>
    <w:rsid w:val="00BA1715"/>
    <w:rsid w:val="00BA36EA"/>
    <w:rsid w:val="00BA5856"/>
    <w:rsid w:val="00BA609E"/>
    <w:rsid w:val="00BA723E"/>
    <w:rsid w:val="00BA7DB9"/>
    <w:rsid w:val="00BB30D4"/>
    <w:rsid w:val="00BB679E"/>
    <w:rsid w:val="00BB7D5B"/>
    <w:rsid w:val="00BD2966"/>
    <w:rsid w:val="00BD2C53"/>
    <w:rsid w:val="00BD307A"/>
    <w:rsid w:val="00BD54F1"/>
    <w:rsid w:val="00BD5D1C"/>
    <w:rsid w:val="00BD5D46"/>
    <w:rsid w:val="00BE284B"/>
    <w:rsid w:val="00BE2EAA"/>
    <w:rsid w:val="00BE648E"/>
    <w:rsid w:val="00BE7F59"/>
    <w:rsid w:val="00BF303D"/>
    <w:rsid w:val="00BF56D4"/>
    <w:rsid w:val="00BF689D"/>
    <w:rsid w:val="00BF6FDA"/>
    <w:rsid w:val="00BF71F6"/>
    <w:rsid w:val="00C018BE"/>
    <w:rsid w:val="00C01D3F"/>
    <w:rsid w:val="00C0221B"/>
    <w:rsid w:val="00C0465A"/>
    <w:rsid w:val="00C14544"/>
    <w:rsid w:val="00C15500"/>
    <w:rsid w:val="00C17AAE"/>
    <w:rsid w:val="00C20114"/>
    <w:rsid w:val="00C21E64"/>
    <w:rsid w:val="00C2383B"/>
    <w:rsid w:val="00C24429"/>
    <w:rsid w:val="00C33D7E"/>
    <w:rsid w:val="00C35AAA"/>
    <w:rsid w:val="00C36049"/>
    <w:rsid w:val="00C37763"/>
    <w:rsid w:val="00C37CF2"/>
    <w:rsid w:val="00C42EA7"/>
    <w:rsid w:val="00C46FB0"/>
    <w:rsid w:val="00C5092F"/>
    <w:rsid w:val="00C51B3B"/>
    <w:rsid w:val="00C51D96"/>
    <w:rsid w:val="00C5255A"/>
    <w:rsid w:val="00C52B96"/>
    <w:rsid w:val="00C5446D"/>
    <w:rsid w:val="00C55801"/>
    <w:rsid w:val="00C5798C"/>
    <w:rsid w:val="00C61A0E"/>
    <w:rsid w:val="00C61C85"/>
    <w:rsid w:val="00C62CD6"/>
    <w:rsid w:val="00C63084"/>
    <w:rsid w:val="00C63B22"/>
    <w:rsid w:val="00C6629E"/>
    <w:rsid w:val="00C70743"/>
    <w:rsid w:val="00C7285D"/>
    <w:rsid w:val="00C76028"/>
    <w:rsid w:val="00C775CC"/>
    <w:rsid w:val="00C77BD1"/>
    <w:rsid w:val="00C82977"/>
    <w:rsid w:val="00C82CF2"/>
    <w:rsid w:val="00C8470C"/>
    <w:rsid w:val="00C85B21"/>
    <w:rsid w:val="00C873F9"/>
    <w:rsid w:val="00C908AA"/>
    <w:rsid w:val="00C944C7"/>
    <w:rsid w:val="00C97D98"/>
    <w:rsid w:val="00CB07B4"/>
    <w:rsid w:val="00CB0EA1"/>
    <w:rsid w:val="00CB11E4"/>
    <w:rsid w:val="00CB1D7C"/>
    <w:rsid w:val="00CB2ACA"/>
    <w:rsid w:val="00CB3930"/>
    <w:rsid w:val="00CB5B34"/>
    <w:rsid w:val="00CB6CCE"/>
    <w:rsid w:val="00CB6DF2"/>
    <w:rsid w:val="00CC0313"/>
    <w:rsid w:val="00CC13B1"/>
    <w:rsid w:val="00CC24B6"/>
    <w:rsid w:val="00CC2778"/>
    <w:rsid w:val="00CC4916"/>
    <w:rsid w:val="00CC7069"/>
    <w:rsid w:val="00CD089A"/>
    <w:rsid w:val="00CD135B"/>
    <w:rsid w:val="00CD1A1B"/>
    <w:rsid w:val="00CD3821"/>
    <w:rsid w:val="00CD3E1B"/>
    <w:rsid w:val="00CD62D8"/>
    <w:rsid w:val="00CD6D82"/>
    <w:rsid w:val="00CE0439"/>
    <w:rsid w:val="00CE4686"/>
    <w:rsid w:val="00CE46BE"/>
    <w:rsid w:val="00CE4F45"/>
    <w:rsid w:val="00CE55F0"/>
    <w:rsid w:val="00CE6DA9"/>
    <w:rsid w:val="00CE765B"/>
    <w:rsid w:val="00CE7D7C"/>
    <w:rsid w:val="00CE7EE0"/>
    <w:rsid w:val="00CF242E"/>
    <w:rsid w:val="00CF2616"/>
    <w:rsid w:val="00CF2F9E"/>
    <w:rsid w:val="00CF32B9"/>
    <w:rsid w:val="00CF33EC"/>
    <w:rsid w:val="00CF5F64"/>
    <w:rsid w:val="00D00043"/>
    <w:rsid w:val="00D001C3"/>
    <w:rsid w:val="00D01864"/>
    <w:rsid w:val="00D03907"/>
    <w:rsid w:val="00D05857"/>
    <w:rsid w:val="00D0589B"/>
    <w:rsid w:val="00D116A6"/>
    <w:rsid w:val="00D1534C"/>
    <w:rsid w:val="00D15C57"/>
    <w:rsid w:val="00D16618"/>
    <w:rsid w:val="00D1799E"/>
    <w:rsid w:val="00D201EA"/>
    <w:rsid w:val="00D20C6B"/>
    <w:rsid w:val="00D21B9B"/>
    <w:rsid w:val="00D23863"/>
    <w:rsid w:val="00D23C39"/>
    <w:rsid w:val="00D23D14"/>
    <w:rsid w:val="00D2649E"/>
    <w:rsid w:val="00D317FD"/>
    <w:rsid w:val="00D33020"/>
    <w:rsid w:val="00D34AC4"/>
    <w:rsid w:val="00D34F74"/>
    <w:rsid w:val="00D36BA2"/>
    <w:rsid w:val="00D370A6"/>
    <w:rsid w:val="00D373E7"/>
    <w:rsid w:val="00D37F6E"/>
    <w:rsid w:val="00D402E3"/>
    <w:rsid w:val="00D43ACC"/>
    <w:rsid w:val="00D44006"/>
    <w:rsid w:val="00D452CA"/>
    <w:rsid w:val="00D47728"/>
    <w:rsid w:val="00D477D5"/>
    <w:rsid w:val="00D51DCB"/>
    <w:rsid w:val="00D539D1"/>
    <w:rsid w:val="00D5610F"/>
    <w:rsid w:val="00D56D17"/>
    <w:rsid w:val="00D56F0B"/>
    <w:rsid w:val="00D6214D"/>
    <w:rsid w:val="00D6438A"/>
    <w:rsid w:val="00D65448"/>
    <w:rsid w:val="00D72E9E"/>
    <w:rsid w:val="00D734EC"/>
    <w:rsid w:val="00D74098"/>
    <w:rsid w:val="00D7495B"/>
    <w:rsid w:val="00D753D6"/>
    <w:rsid w:val="00D775AF"/>
    <w:rsid w:val="00D77CF1"/>
    <w:rsid w:val="00D810BB"/>
    <w:rsid w:val="00D826AE"/>
    <w:rsid w:val="00D82781"/>
    <w:rsid w:val="00D845CA"/>
    <w:rsid w:val="00D86B0C"/>
    <w:rsid w:val="00D86E59"/>
    <w:rsid w:val="00D9179B"/>
    <w:rsid w:val="00D91DE9"/>
    <w:rsid w:val="00D945FE"/>
    <w:rsid w:val="00D97DF9"/>
    <w:rsid w:val="00DA0FF1"/>
    <w:rsid w:val="00DA2EB1"/>
    <w:rsid w:val="00DA3322"/>
    <w:rsid w:val="00DA3B4D"/>
    <w:rsid w:val="00DB0657"/>
    <w:rsid w:val="00DB267F"/>
    <w:rsid w:val="00DB3A16"/>
    <w:rsid w:val="00DB7659"/>
    <w:rsid w:val="00DC061C"/>
    <w:rsid w:val="00DC4D05"/>
    <w:rsid w:val="00DC6253"/>
    <w:rsid w:val="00DC6C44"/>
    <w:rsid w:val="00DC6D11"/>
    <w:rsid w:val="00DC6D6D"/>
    <w:rsid w:val="00DC76D9"/>
    <w:rsid w:val="00DD0425"/>
    <w:rsid w:val="00DD079D"/>
    <w:rsid w:val="00DD1B18"/>
    <w:rsid w:val="00DD3880"/>
    <w:rsid w:val="00DD4278"/>
    <w:rsid w:val="00DD473A"/>
    <w:rsid w:val="00DD7CE4"/>
    <w:rsid w:val="00DE5DD9"/>
    <w:rsid w:val="00DE6207"/>
    <w:rsid w:val="00DE76D7"/>
    <w:rsid w:val="00DF01E5"/>
    <w:rsid w:val="00DF5D1E"/>
    <w:rsid w:val="00DF60C4"/>
    <w:rsid w:val="00DF7ABB"/>
    <w:rsid w:val="00E01B80"/>
    <w:rsid w:val="00E02152"/>
    <w:rsid w:val="00E023AF"/>
    <w:rsid w:val="00E03CE7"/>
    <w:rsid w:val="00E04E82"/>
    <w:rsid w:val="00E052EB"/>
    <w:rsid w:val="00E05E0B"/>
    <w:rsid w:val="00E06C2A"/>
    <w:rsid w:val="00E106F6"/>
    <w:rsid w:val="00E11304"/>
    <w:rsid w:val="00E12B45"/>
    <w:rsid w:val="00E13751"/>
    <w:rsid w:val="00E13D9B"/>
    <w:rsid w:val="00E14E7B"/>
    <w:rsid w:val="00E17027"/>
    <w:rsid w:val="00E17655"/>
    <w:rsid w:val="00E176A1"/>
    <w:rsid w:val="00E24A40"/>
    <w:rsid w:val="00E25275"/>
    <w:rsid w:val="00E2581B"/>
    <w:rsid w:val="00E25978"/>
    <w:rsid w:val="00E26A40"/>
    <w:rsid w:val="00E26EC0"/>
    <w:rsid w:val="00E27F57"/>
    <w:rsid w:val="00E33226"/>
    <w:rsid w:val="00E34B95"/>
    <w:rsid w:val="00E36C10"/>
    <w:rsid w:val="00E36DBC"/>
    <w:rsid w:val="00E41B64"/>
    <w:rsid w:val="00E421B7"/>
    <w:rsid w:val="00E440FC"/>
    <w:rsid w:val="00E46E5C"/>
    <w:rsid w:val="00E47216"/>
    <w:rsid w:val="00E53AD6"/>
    <w:rsid w:val="00E54632"/>
    <w:rsid w:val="00E55A75"/>
    <w:rsid w:val="00E561E1"/>
    <w:rsid w:val="00E57ACB"/>
    <w:rsid w:val="00E60F09"/>
    <w:rsid w:val="00E63C6C"/>
    <w:rsid w:val="00E6762D"/>
    <w:rsid w:val="00E67699"/>
    <w:rsid w:val="00E704A2"/>
    <w:rsid w:val="00E72465"/>
    <w:rsid w:val="00E76ABF"/>
    <w:rsid w:val="00E84011"/>
    <w:rsid w:val="00E86AC8"/>
    <w:rsid w:val="00E871DB"/>
    <w:rsid w:val="00E87BD8"/>
    <w:rsid w:val="00E91E23"/>
    <w:rsid w:val="00E93B5A"/>
    <w:rsid w:val="00E94E64"/>
    <w:rsid w:val="00E960C6"/>
    <w:rsid w:val="00EA528C"/>
    <w:rsid w:val="00EA6D6B"/>
    <w:rsid w:val="00EA7BDD"/>
    <w:rsid w:val="00EB1547"/>
    <w:rsid w:val="00EB4636"/>
    <w:rsid w:val="00EB4821"/>
    <w:rsid w:val="00EB74FC"/>
    <w:rsid w:val="00EC004A"/>
    <w:rsid w:val="00EC0BF3"/>
    <w:rsid w:val="00EC2160"/>
    <w:rsid w:val="00EC432B"/>
    <w:rsid w:val="00EC5200"/>
    <w:rsid w:val="00EC63F1"/>
    <w:rsid w:val="00ED30B0"/>
    <w:rsid w:val="00ED37DA"/>
    <w:rsid w:val="00ED7927"/>
    <w:rsid w:val="00EE1061"/>
    <w:rsid w:val="00EE2240"/>
    <w:rsid w:val="00EE2F75"/>
    <w:rsid w:val="00EE4235"/>
    <w:rsid w:val="00EF5089"/>
    <w:rsid w:val="00F0151E"/>
    <w:rsid w:val="00F03011"/>
    <w:rsid w:val="00F03FF8"/>
    <w:rsid w:val="00F04814"/>
    <w:rsid w:val="00F04866"/>
    <w:rsid w:val="00F06822"/>
    <w:rsid w:val="00F14128"/>
    <w:rsid w:val="00F15A55"/>
    <w:rsid w:val="00F16C1A"/>
    <w:rsid w:val="00F22155"/>
    <w:rsid w:val="00F231B7"/>
    <w:rsid w:val="00F3071E"/>
    <w:rsid w:val="00F3165D"/>
    <w:rsid w:val="00F3209C"/>
    <w:rsid w:val="00F32595"/>
    <w:rsid w:val="00F35DCF"/>
    <w:rsid w:val="00F40A14"/>
    <w:rsid w:val="00F410D9"/>
    <w:rsid w:val="00F433B8"/>
    <w:rsid w:val="00F44704"/>
    <w:rsid w:val="00F449ED"/>
    <w:rsid w:val="00F456F4"/>
    <w:rsid w:val="00F46F83"/>
    <w:rsid w:val="00F47818"/>
    <w:rsid w:val="00F50120"/>
    <w:rsid w:val="00F51644"/>
    <w:rsid w:val="00F53D07"/>
    <w:rsid w:val="00F56B82"/>
    <w:rsid w:val="00F65513"/>
    <w:rsid w:val="00F67D94"/>
    <w:rsid w:val="00F70E1A"/>
    <w:rsid w:val="00F729AB"/>
    <w:rsid w:val="00F737D5"/>
    <w:rsid w:val="00F748A3"/>
    <w:rsid w:val="00F74901"/>
    <w:rsid w:val="00F7576B"/>
    <w:rsid w:val="00F77E7F"/>
    <w:rsid w:val="00F80596"/>
    <w:rsid w:val="00F80F97"/>
    <w:rsid w:val="00F82402"/>
    <w:rsid w:val="00F84CD2"/>
    <w:rsid w:val="00F90857"/>
    <w:rsid w:val="00F91F5D"/>
    <w:rsid w:val="00F92AC0"/>
    <w:rsid w:val="00F956E7"/>
    <w:rsid w:val="00F95E20"/>
    <w:rsid w:val="00F96071"/>
    <w:rsid w:val="00F962D0"/>
    <w:rsid w:val="00FA022D"/>
    <w:rsid w:val="00FA3596"/>
    <w:rsid w:val="00FA3D52"/>
    <w:rsid w:val="00FA4182"/>
    <w:rsid w:val="00FA643A"/>
    <w:rsid w:val="00FC097B"/>
    <w:rsid w:val="00FC1C71"/>
    <w:rsid w:val="00FC2839"/>
    <w:rsid w:val="00FC2A33"/>
    <w:rsid w:val="00FC31E5"/>
    <w:rsid w:val="00FC3E96"/>
    <w:rsid w:val="00FC4F74"/>
    <w:rsid w:val="00FC6E30"/>
    <w:rsid w:val="00FC729B"/>
    <w:rsid w:val="00FD191D"/>
    <w:rsid w:val="00FD20B1"/>
    <w:rsid w:val="00FD2C56"/>
    <w:rsid w:val="00FD684B"/>
    <w:rsid w:val="00FE041B"/>
    <w:rsid w:val="00FE1A2D"/>
    <w:rsid w:val="00FE1B8D"/>
    <w:rsid w:val="00FE1D69"/>
    <w:rsid w:val="00FE2FE2"/>
    <w:rsid w:val="00FE5633"/>
    <w:rsid w:val="00FE788D"/>
    <w:rsid w:val="00FF1068"/>
    <w:rsid w:val="00FF38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A65C3"/>
  <w15:chartTrackingRefBased/>
  <w15:docId w15:val="{39D411A0-623A-48C8-9F26-3AF675E9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8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B3B"/>
    <w:pPr>
      <w:keepNext/>
      <w:jc w:val="both"/>
      <w:outlineLvl w:val="0"/>
    </w:pPr>
    <w:rPr>
      <w:sz w:val="24"/>
    </w:rPr>
  </w:style>
  <w:style w:type="paragraph" w:styleId="Ttulo2">
    <w:name w:val="heading 2"/>
    <w:aliases w:val="CAPÍTULO,Car10"/>
    <w:basedOn w:val="Normal"/>
    <w:next w:val="Normal"/>
    <w:link w:val="Ttulo2Car"/>
    <w:qFormat/>
    <w:rsid w:val="004D0B3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0B3B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D0B3B"/>
    <w:pPr>
      <w:keepNext/>
      <w:jc w:val="center"/>
      <w:outlineLvl w:val="3"/>
    </w:pPr>
    <w:rPr>
      <w:rFonts w:ascii="Coronet" w:hAnsi="Coronet"/>
      <w:sz w:val="42"/>
      <w:lang w:val="es-CR"/>
    </w:rPr>
  </w:style>
  <w:style w:type="paragraph" w:styleId="Ttulo5">
    <w:name w:val="heading 5"/>
    <w:basedOn w:val="Normal"/>
    <w:next w:val="Normal"/>
    <w:link w:val="Ttulo5Car"/>
    <w:uiPriority w:val="99"/>
    <w:qFormat/>
    <w:rsid w:val="004D0B3B"/>
    <w:pPr>
      <w:keepNext/>
      <w:widowControl w:val="0"/>
      <w:ind w:firstLine="426"/>
      <w:jc w:val="both"/>
      <w:outlineLvl w:val="4"/>
    </w:pPr>
    <w:rPr>
      <w:b/>
      <w:bCs/>
      <w:i/>
      <w:iCs/>
      <w:lang w:val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4D0B3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4D0B3B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color w:val="99CC00"/>
    </w:rPr>
  </w:style>
  <w:style w:type="paragraph" w:styleId="Ttulo9">
    <w:name w:val="heading 9"/>
    <w:basedOn w:val="Normal"/>
    <w:next w:val="Normal"/>
    <w:link w:val="Ttulo9Car"/>
    <w:uiPriority w:val="99"/>
    <w:qFormat/>
    <w:rsid w:val="004D0B3B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90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438A"/>
    <w:pPr>
      <w:spacing w:before="100" w:beforeAutospacing="1" w:after="100" w:afterAutospacing="1"/>
    </w:pPr>
    <w:rPr>
      <w:rFonts w:ascii="Arial" w:hAnsi="Arial" w:cs="Arial"/>
      <w:sz w:val="18"/>
      <w:szCs w:val="18"/>
      <w:lang w:val="es-CR" w:eastAsia="es-CR"/>
    </w:rPr>
  </w:style>
  <w:style w:type="character" w:styleId="Textoennegrita">
    <w:name w:val="Strong"/>
    <w:uiPriority w:val="99"/>
    <w:qFormat/>
    <w:rsid w:val="00AC43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D1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B74F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E76D7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B511B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5B511B"/>
    <w:rPr>
      <w:rFonts w:ascii="Times New Roman" w:eastAsia="Calibri" w:hAnsi="Times New Roman" w:cs="Times New Roman"/>
      <w:sz w:val="24"/>
      <w:szCs w:val="24"/>
      <w:lang w:val="es-ES"/>
    </w:rPr>
  </w:style>
  <w:style w:type="table" w:customStyle="1" w:styleId="Listaclara1">
    <w:name w:val="Lista clara1"/>
    <w:basedOn w:val="Tablanormal"/>
    <w:uiPriority w:val="61"/>
    <w:rsid w:val="003253EA"/>
    <w:pPr>
      <w:jc w:val="both"/>
    </w:pPr>
    <w:rPr>
      <w:rFonts w:eastAsia="Times New Roman"/>
      <w:lang w:val="en-US" w:eastAsia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link w:val="SinespaciadoCar"/>
    <w:uiPriority w:val="1"/>
    <w:qFormat/>
    <w:rsid w:val="00E871D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B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E4BAA"/>
    <w:rPr>
      <w:rFonts w:ascii="Times New Roman" w:eastAsia="Times New Roman" w:hAnsi="Times New Roman"/>
      <w:lang w:val="es-ES" w:eastAsia="es-ES"/>
    </w:rPr>
  </w:style>
  <w:style w:type="paragraph" w:customStyle="1" w:styleId="Piepagina">
    <w:name w:val="Pie pagina"/>
    <w:basedOn w:val="Normal"/>
    <w:link w:val="PiepaginaChar"/>
    <w:uiPriority w:val="1"/>
    <w:qFormat/>
    <w:rsid w:val="002E22DE"/>
    <w:pPr>
      <w:jc w:val="both"/>
    </w:pPr>
    <w:rPr>
      <w:rFonts w:ascii="Franklin Gothic Book" w:hAnsi="Franklin Gothic Book"/>
      <w:color w:val="004990"/>
      <w:sz w:val="16"/>
      <w:szCs w:val="16"/>
      <w:lang w:eastAsia="en-US"/>
    </w:rPr>
  </w:style>
  <w:style w:type="character" w:customStyle="1" w:styleId="PiepaginaChar">
    <w:name w:val="Pie pagina Char"/>
    <w:link w:val="Piepagina"/>
    <w:uiPriority w:val="1"/>
    <w:rsid w:val="002E22DE"/>
    <w:rPr>
      <w:rFonts w:ascii="Franklin Gothic Book" w:eastAsia="Times New Roman" w:hAnsi="Franklin Gothic Book"/>
      <w:color w:val="004990"/>
      <w:sz w:val="16"/>
      <w:szCs w:val="16"/>
      <w:lang w:val="es-ES" w:eastAsia="en-US"/>
    </w:rPr>
  </w:style>
  <w:style w:type="character" w:customStyle="1" w:styleId="Ttulo1Car">
    <w:name w:val="Título 1 Car"/>
    <w:link w:val="Ttulo1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customStyle="1" w:styleId="Ttulo2Car">
    <w:name w:val="Título 2 Car"/>
    <w:aliases w:val="CAPÍTULO Car,Car10 Car"/>
    <w:link w:val="Ttulo2"/>
    <w:rsid w:val="004D0B3B"/>
    <w:rPr>
      <w:rFonts w:ascii="Times New Roman" w:eastAsia="Times New Roman" w:hAnsi="Times New Roman"/>
      <w:b/>
      <w:sz w:val="28"/>
      <w:lang w:val="es-ES" w:eastAsia="es-ES"/>
    </w:rPr>
  </w:style>
  <w:style w:type="character" w:customStyle="1" w:styleId="Ttulo3Car">
    <w:name w:val="Título 3 Car"/>
    <w:link w:val="Ttulo3"/>
    <w:uiPriority w:val="99"/>
    <w:rsid w:val="004D0B3B"/>
    <w:rPr>
      <w:rFonts w:ascii="Times New Roman" w:eastAsia="Times New Roman" w:hAnsi="Times New Roman"/>
      <w:b/>
      <w:bCs/>
      <w:sz w:val="24"/>
      <w:lang w:val="es-ES" w:eastAsia="es-ES"/>
    </w:rPr>
  </w:style>
  <w:style w:type="character" w:customStyle="1" w:styleId="Ttulo4Car">
    <w:name w:val="Título 4 Car"/>
    <w:link w:val="Ttulo4"/>
    <w:uiPriority w:val="99"/>
    <w:rsid w:val="004D0B3B"/>
    <w:rPr>
      <w:rFonts w:ascii="Coronet" w:eastAsia="Times New Roman" w:hAnsi="Coronet"/>
      <w:sz w:val="42"/>
      <w:lang w:eastAsia="es-ES"/>
    </w:rPr>
  </w:style>
  <w:style w:type="character" w:customStyle="1" w:styleId="Ttulo5Car">
    <w:name w:val="Título 5 Car"/>
    <w:link w:val="Ttulo5"/>
    <w:uiPriority w:val="99"/>
    <w:rsid w:val="004D0B3B"/>
    <w:rPr>
      <w:rFonts w:ascii="Times New Roman" w:eastAsia="Times New Roman" w:hAnsi="Times New Roman"/>
      <w:b/>
      <w:bCs/>
      <w:i/>
      <w:iCs/>
      <w:lang w:eastAsia="es-ES"/>
    </w:rPr>
  </w:style>
  <w:style w:type="character" w:customStyle="1" w:styleId="Ttulo7Car">
    <w:name w:val="Título 7 Car"/>
    <w:link w:val="Ttulo7"/>
    <w:uiPriority w:val="99"/>
    <w:rsid w:val="004D0B3B"/>
    <w:rPr>
      <w:rFonts w:ascii="Times New Roman" w:eastAsia="Times New Roman" w:hAnsi="Times New Roman"/>
      <w:sz w:val="28"/>
      <w:lang w:val="es-ES" w:eastAsia="es-ES"/>
    </w:rPr>
  </w:style>
  <w:style w:type="character" w:customStyle="1" w:styleId="Ttulo8Car">
    <w:name w:val="Título 8 Car"/>
    <w:link w:val="Ttulo8"/>
    <w:uiPriority w:val="99"/>
    <w:rsid w:val="004D0B3B"/>
    <w:rPr>
      <w:rFonts w:ascii="Arial" w:eastAsia="Times New Roman" w:hAnsi="Arial" w:cs="Arial"/>
      <w:b/>
      <w:bCs/>
      <w:color w:val="99CC00"/>
      <w:lang w:val="es-ES" w:eastAsia="es-ES"/>
    </w:rPr>
  </w:style>
  <w:style w:type="character" w:customStyle="1" w:styleId="Ttulo9Car">
    <w:name w:val="Título 9 Car"/>
    <w:link w:val="Ttulo9"/>
    <w:uiPriority w:val="99"/>
    <w:rsid w:val="004D0B3B"/>
    <w:rPr>
      <w:rFonts w:ascii="Arial" w:eastAsia="Times New Roman" w:hAnsi="Arial"/>
      <w:b/>
      <w:bCs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4D0B3B"/>
    <w:pPr>
      <w:spacing w:line="360" w:lineRule="auto"/>
      <w:ind w:left="708" w:hanging="707"/>
      <w:jc w:val="both"/>
    </w:pPr>
    <w:rPr>
      <w:sz w:val="24"/>
    </w:rPr>
  </w:style>
  <w:style w:type="character" w:customStyle="1" w:styleId="SangradetextonormalCar">
    <w:name w:val="Sangría de texto normal Car"/>
    <w:aliases w:val="Sangría de t. independiente Car"/>
    <w:link w:val="Sangradetextonormal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styleId="Nmerodepgina">
    <w:name w:val="page number"/>
    <w:rsid w:val="004D0B3B"/>
  </w:style>
  <w:style w:type="paragraph" w:styleId="Textoindependiente2">
    <w:name w:val="Body Text 2"/>
    <w:basedOn w:val="Normal"/>
    <w:link w:val="Textoindependiente2Car"/>
    <w:uiPriority w:val="99"/>
    <w:rsid w:val="004D0B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D0B3B"/>
    <w:rPr>
      <w:rFonts w:ascii="Times New Roman" w:eastAsia="Times New Roman" w:hAnsi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D0B3B"/>
    <w:rPr>
      <w:sz w:val="22"/>
      <w:szCs w:val="22"/>
      <w:lang w:val="en-US" w:eastAsia="en-US"/>
    </w:rPr>
  </w:style>
  <w:style w:type="paragraph" w:styleId="Listaconnmeros">
    <w:name w:val="List Number"/>
    <w:basedOn w:val="Normal"/>
    <w:semiHidden/>
    <w:unhideWhenUsed/>
    <w:rsid w:val="004D0B3B"/>
    <w:pPr>
      <w:numPr>
        <w:numId w:val="1"/>
      </w:numPr>
      <w:contextualSpacing/>
    </w:pPr>
    <w:rPr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4D0B3B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4">
    <w:name w:val="p4"/>
    <w:basedOn w:val="Normal"/>
    <w:rsid w:val="004D0B3B"/>
    <w:pPr>
      <w:tabs>
        <w:tab w:val="left" w:pos="720"/>
      </w:tabs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sz w:val="24"/>
      <w:lang w:val="es-ES_tradnl"/>
    </w:rPr>
  </w:style>
  <w:style w:type="character" w:styleId="Nmerodelnea">
    <w:name w:val="line number"/>
    <w:uiPriority w:val="99"/>
    <w:rsid w:val="004D0B3B"/>
  </w:style>
  <w:style w:type="character" w:customStyle="1" w:styleId="A2">
    <w:name w:val="A2"/>
    <w:uiPriority w:val="99"/>
    <w:rsid w:val="004D0B3B"/>
    <w:rPr>
      <w:b/>
      <w:bCs/>
      <w:color w:val="000000"/>
    </w:rPr>
  </w:style>
  <w:style w:type="paragraph" w:customStyle="1" w:styleId="CM14">
    <w:name w:val="CM14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after="145"/>
    </w:pPr>
    <w:rPr>
      <w:sz w:val="24"/>
      <w:szCs w:val="24"/>
      <w:lang w:val="es-CR" w:eastAsia="es-CR"/>
    </w:rPr>
  </w:style>
  <w:style w:type="paragraph" w:customStyle="1" w:styleId="CM10">
    <w:name w:val="CM10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CR" w:eastAsia="es-CR"/>
    </w:rPr>
  </w:style>
  <w:style w:type="character" w:customStyle="1" w:styleId="TextonotapieCar">
    <w:name w:val="Texto nota pie Car"/>
    <w:aliases w:val="Car1 Car"/>
    <w:link w:val="Textonotapie"/>
    <w:uiPriority w:val="99"/>
    <w:rsid w:val="004D0B3B"/>
    <w:rPr>
      <w:lang w:eastAsia="es-ES"/>
    </w:rPr>
  </w:style>
  <w:style w:type="paragraph" w:styleId="Textonotapie">
    <w:name w:val="footnote text"/>
    <w:aliases w:val="Car1"/>
    <w:basedOn w:val="Normal"/>
    <w:link w:val="TextonotapieCar"/>
    <w:uiPriority w:val="99"/>
    <w:rsid w:val="004D0B3B"/>
    <w:rPr>
      <w:rFonts w:ascii="Calibri" w:eastAsia="Calibri" w:hAnsi="Calibri"/>
      <w:lang w:val="es-CR"/>
    </w:rPr>
  </w:style>
  <w:style w:type="character" w:customStyle="1" w:styleId="TextonotapieCar1">
    <w:name w:val="Texto nota pie Car1"/>
    <w:rsid w:val="004D0B3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rsid w:val="004D0B3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0B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99"/>
    <w:rsid w:val="004D0B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B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D0B3B"/>
  </w:style>
  <w:style w:type="character" w:customStyle="1" w:styleId="TextocomentarioCar">
    <w:name w:val="Texto comentario Car"/>
    <w:link w:val="Textocomentario"/>
    <w:uiPriority w:val="99"/>
    <w:rsid w:val="004D0B3B"/>
    <w:rPr>
      <w:rFonts w:ascii="Times New Roman" w:eastAsia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D0B3B"/>
    <w:pPr>
      <w:widowControl w:val="0"/>
      <w:jc w:val="both"/>
    </w:pPr>
    <w:rPr>
      <w:sz w:val="25"/>
      <w:lang w:val="es-CR"/>
    </w:rPr>
  </w:style>
  <w:style w:type="character" w:customStyle="1" w:styleId="Textoindependiente3Car">
    <w:name w:val="Texto independiente 3 Car"/>
    <w:link w:val="Textoindependiente3"/>
    <w:uiPriority w:val="99"/>
    <w:rsid w:val="004D0B3B"/>
    <w:rPr>
      <w:rFonts w:ascii="Times New Roman" w:eastAsia="Times New Roman" w:hAnsi="Times New Roman"/>
      <w:sz w:val="25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D0B3B"/>
    <w:pPr>
      <w:widowControl w:val="0"/>
      <w:ind w:left="709" w:hanging="709"/>
      <w:jc w:val="both"/>
    </w:pPr>
    <w:rPr>
      <w:sz w:val="19"/>
      <w:lang w:val="es-CR"/>
    </w:rPr>
  </w:style>
  <w:style w:type="character" w:customStyle="1" w:styleId="Sangra3detindependienteCar">
    <w:name w:val="Sangría 3 de t. independiente Car"/>
    <w:link w:val="Sangra3detindependiente"/>
    <w:uiPriority w:val="99"/>
    <w:rsid w:val="004D0B3B"/>
    <w:rPr>
      <w:rFonts w:ascii="Times New Roman" w:eastAsia="Times New Roman" w:hAnsi="Times New Roman"/>
      <w:sz w:val="19"/>
      <w:lang w:eastAsia="es-ES"/>
    </w:rPr>
  </w:style>
  <w:style w:type="paragraph" w:customStyle="1" w:styleId="CNV">
    <w:name w:val="CNV"/>
    <w:basedOn w:val="Normal"/>
    <w:uiPriority w:val="99"/>
    <w:rsid w:val="004D0B3B"/>
    <w:pPr>
      <w:jc w:val="both"/>
    </w:pPr>
    <w:rPr>
      <w:rFonts w:ascii="BR-01T" w:hAnsi="BR-01T"/>
      <w:sz w:val="24"/>
      <w:lang w:val="es-ES_tradnl"/>
    </w:rPr>
  </w:style>
  <w:style w:type="paragraph" w:customStyle="1" w:styleId="Epgrafe">
    <w:name w:val="Epígrafe"/>
    <w:basedOn w:val="Normal"/>
    <w:next w:val="Normal"/>
    <w:qFormat/>
    <w:rsid w:val="004D0B3B"/>
    <w:pPr>
      <w:ind w:left="284"/>
      <w:jc w:val="right"/>
    </w:pPr>
    <w:rPr>
      <w:i/>
      <w:sz w:val="24"/>
      <w:lang w:val="es-ES_tradnl"/>
    </w:rPr>
  </w:style>
  <w:style w:type="paragraph" w:styleId="Textodebloque">
    <w:name w:val="Block Text"/>
    <w:basedOn w:val="Normal"/>
    <w:uiPriority w:val="99"/>
    <w:rsid w:val="004D0B3B"/>
    <w:pPr>
      <w:widowControl w:val="0"/>
      <w:ind w:left="1134" w:right="618"/>
      <w:jc w:val="both"/>
    </w:pPr>
    <w:rPr>
      <w:i/>
      <w:sz w:val="22"/>
      <w:lang w:val="es-CR"/>
    </w:rPr>
  </w:style>
  <w:style w:type="paragraph" w:customStyle="1" w:styleId="BodyText21">
    <w:name w:val="Body Text 21"/>
    <w:basedOn w:val="Normal"/>
    <w:uiPriority w:val="99"/>
    <w:rsid w:val="004D0B3B"/>
    <w:pPr>
      <w:widowControl w:val="0"/>
      <w:jc w:val="both"/>
    </w:pPr>
    <w:rPr>
      <w:sz w:val="24"/>
      <w:lang w:val="es-CR"/>
    </w:rPr>
  </w:style>
  <w:style w:type="character" w:styleId="Refdecomentario">
    <w:name w:val="annotation reference"/>
    <w:uiPriority w:val="99"/>
    <w:rsid w:val="004D0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D0B3B"/>
    <w:rPr>
      <w:b/>
      <w:bCs/>
      <w:lang w:val="es-CR"/>
    </w:rPr>
  </w:style>
  <w:style w:type="character" w:customStyle="1" w:styleId="AsuntodelcomentarioCar">
    <w:name w:val="Asunto del comentario Car"/>
    <w:link w:val="Asuntodelcomentario"/>
    <w:uiPriority w:val="99"/>
    <w:rsid w:val="004D0B3B"/>
    <w:rPr>
      <w:rFonts w:ascii="Times New Roman" w:eastAsia="Times New Roman" w:hAnsi="Times New Roman"/>
      <w:b/>
      <w:bCs/>
      <w:lang w:val="es-ES" w:eastAsia="es-ES"/>
    </w:rPr>
  </w:style>
  <w:style w:type="paragraph" w:styleId="Listaconvietas">
    <w:name w:val="List Bullet"/>
    <w:basedOn w:val="Normal"/>
    <w:autoRedefine/>
    <w:uiPriority w:val="99"/>
    <w:rsid w:val="004D0B3B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4D0B3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rsid w:val="004D0B3B"/>
    <w:pPr>
      <w:tabs>
        <w:tab w:val="right" w:leader="dot" w:pos="8820"/>
      </w:tabs>
    </w:pPr>
    <w:rPr>
      <w:lang w:eastAsia="en-US"/>
    </w:rPr>
  </w:style>
  <w:style w:type="paragraph" w:styleId="TDC2">
    <w:name w:val="toc 2"/>
    <w:basedOn w:val="Normal"/>
    <w:next w:val="Normal"/>
    <w:autoRedefine/>
    <w:uiPriority w:val="99"/>
    <w:rsid w:val="004D0B3B"/>
    <w:pPr>
      <w:tabs>
        <w:tab w:val="left" w:pos="720"/>
        <w:tab w:val="right" w:leader="dot" w:pos="8820"/>
      </w:tabs>
      <w:ind w:left="200"/>
    </w:pPr>
    <w:rPr>
      <w:lang w:eastAsia="en-US"/>
    </w:rPr>
  </w:style>
  <w:style w:type="paragraph" w:customStyle="1" w:styleId="Tcnico">
    <w:name w:val="Técnico"/>
    <w:basedOn w:val="Normal"/>
    <w:uiPriority w:val="99"/>
    <w:rsid w:val="004D0B3B"/>
    <w:pPr>
      <w:autoSpaceDE w:val="0"/>
      <w:autoSpaceDN w:val="0"/>
      <w:ind w:left="3544" w:hanging="2126"/>
      <w:jc w:val="both"/>
    </w:pPr>
    <w:rPr>
      <w:rFonts w:ascii="Roman" w:hAnsi="Roman"/>
      <w:b/>
      <w:bCs/>
      <w:sz w:val="24"/>
      <w:szCs w:val="22"/>
      <w:lang w:val="es-ES_tradnl"/>
    </w:rPr>
  </w:style>
  <w:style w:type="paragraph" w:styleId="Ttulo">
    <w:name w:val="Title"/>
    <w:basedOn w:val="Normal"/>
    <w:link w:val="TtuloCar"/>
    <w:uiPriority w:val="99"/>
    <w:qFormat/>
    <w:rsid w:val="004D0B3B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link w:val="Ttulo"/>
    <w:uiPriority w:val="99"/>
    <w:rsid w:val="004D0B3B"/>
    <w:rPr>
      <w:rFonts w:ascii="Times New Roman" w:eastAsia="Times New Roman" w:hAnsi="Times New Roman"/>
      <w:b/>
      <w:sz w:val="32"/>
      <w:lang w:val="es-ES_tradnl" w:eastAsia="es-ES"/>
    </w:rPr>
  </w:style>
  <w:style w:type="paragraph" w:customStyle="1" w:styleId="p2">
    <w:name w:val="p2"/>
    <w:basedOn w:val="Normal"/>
    <w:uiPriority w:val="99"/>
    <w:rsid w:val="004D0B3B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character" w:styleId="Hipervnculovisitado">
    <w:name w:val="FollowedHyperlink"/>
    <w:uiPriority w:val="99"/>
    <w:rsid w:val="004D0B3B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autoRedefine/>
    <w:uiPriority w:val="99"/>
    <w:rsid w:val="004D0B3B"/>
    <w:pPr>
      <w:autoSpaceDE w:val="0"/>
      <w:autoSpaceDN w:val="0"/>
      <w:jc w:val="both"/>
    </w:pPr>
    <w:rPr>
      <w:rFonts w:ascii="Arial" w:hAnsi="Arial" w:cs="Arial"/>
      <w:b/>
      <w:bCs/>
      <w:sz w:val="24"/>
      <w:szCs w:val="22"/>
      <w:lang w:val="es-ES_tradnl"/>
    </w:rPr>
  </w:style>
  <w:style w:type="paragraph" w:customStyle="1" w:styleId="CharCharCarCar">
    <w:name w:val="Char Char Car Car"/>
    <w:basedOn w:val="Normal"/>
    <w:uiPriority w:val="99"/>
    <w:rsid w:val="004D0B3B"/>
    <w:pPr>
      <w:spacing w:after="160" w:line="240" w:lineRule="exact"/>
    </w:pPr>
    <w:rPr>
      <w:rFonts w:ascii="Arial" w:eastAsia="MS Mincho" w:hAnsi="Arial"/>
      <w:lang w:eastAsia="en-US"/>
    </w:rPr>
  </w:style>
  <w:style w:type="paragraph" w:customStyle="1" w:styleId="Prrafodelista1">
    <w:name w:val="Párrafo de lista1"/>
    <w:basedOn w:val="Normal"/>
    <w:uiPriority w:val="99"/>
    <w:rsid w:val="004D0B3B"/>
    <w:pPr>
      <w:ind w:left="720"/>
      <w:contextualSpacing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D0B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0B3B"/>
    <w:rPr>
      <w:rFonts w:ascii="Consolas" w:hAnsi="Consolas"/>
      <w:sz w:val="21"/>
      <w:szCs w:val="21"/>
      <w:lang w:val="x-none" w:eastAsia="en-US"/>
    </w:rPr>
  </w:style>
  <w:style w:type="paragraph" w:styleId="Revisin">
    <w:name w:val="Revision"/>
    <w:hidden/>
    <w:uiPriority w:val="99"/>
    <w:semiHidden/>
    <w:rsid w:val="004D0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GqHntHe8iEbNIoJiS2DLzajsuB0EEbyKsG8adnJZr8o=</DigestValue>
    </Reference>
    <Reference Type="http://www.w3.org/2000/09/xmldsig#Object" URI="#idOfficeObject">
      <DigestMethod Algorithm="http://www.w3.org/2001/04/xmlenc#sha256"/>
      <DigestValue>0ZPXYZXacVSpqZ7KOuuDjLUGb36RaqAJqZV6Y1pDrgE=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4YGOs5YRS/PCGdryMcqDW68qbhWGDmtgL7TR+U4a55E=</DigestValue>
    </Reference>
  </SignedInfo>
  <SignatureValue>UdohGQd6Mx3g3/FAPggzm6/Lt8+VZ1lUMK2QAnSbYNWMaQgl69VBZsDNGkfER7AdYUW0Qc4NeXr9
4rAgf74XXdXfvR3R9plSaIXVB76zVGqLRMHJAUap+YLhxxgXXtNAjqoTuI29nu5WnHAQi1ieTmzI
MdRy2897GLrtFA7z9iSwWz/voBLN89tGzcWG/yaV8ooK+95ViKwOVpBTz5F8KqVn34yQZRWWXnD9
D5d3oThkEePOj64yj7Gd7Lyx6AVRYQA/S9ysAk1x8APN8OwndT5wkhLEFTFWtA4zywhBwoiXAvR3
v1pQ5imLdi9mPeiaxf3ULYCsX7uHY7PZ55z+tQ==</SignatureValue>
  <KeyInfo>
    <X509Data>
      <X509Certificate>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/E4tUpQitqp3eZLSGOdOv99yfJdC7nYNszzwbPencZpYjSmIwXnLiFY6QTmuZ8rwBPIV9DbvGVi7+aYs+OUCEjXWOOvaiN9i9M0TpY0HnQq3Ng0om1UYTjTJXoNwyrYPn4bYapmBiw21qyh0AnR1mifBjUuTv2U6PvwaqzUzbN1VIU4TWkXwNzsCLidaKGdq+Q5c7z+Kyr7hXIS7XHCXBU2TrZIpyqNxev6T/bSjpfvSJYAae7hS28sa3l78eEpe3qlxXM3WC/QLCdQfNIR3bX4rBZRyaHp7NEfH4ffLFdqYsV+MCn5BQizp0XXsFDZ/VhnTvfwsAGKDPqgtrAgMBAAGjggHUMIIB0DAdBgNVHQ4EFgQU3db+88+MeAMOCg5nS+K3zyjc8o0wHwYDVR0jBBgwFoAUtHSLq57bdvB/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+ZcYhqXLa4F/gbnScoGev3gCAWQCAQcwEwYDVR0lBAwwCgYIKwYBBQUHAwQwGwYJKwYBBAGCNxUKBA4wDDAKBggrBgEFBQcDBDAVBgNVHSAEDjAMMAoGCGCBPAEBAQECMA0GCSqGSIb3DQEBCwUAA4IBAQB8y1O+4T5oiczdWZ3YfydG/oe7Soag2rhJ+fFwBvzxJiQ4E3Ik2cSmqvALlKidAPkMq1ESch2qMO/ZsLkqKC8Y/8ah+JvCuxox22HIy+IvEFb4W/Ic5xgpB4IOAYrrjBaDdJeKAU5yP+nLw/t5FU+dePAFzvhiuIQmr+R/BWt5msQbJLRAfftvse/skHZyf7K2nev9TKtPdTAcrc7AguMrlhGpIH1zaUwIlRFquw9yzMkTHmh7nl6NXHtx8nfJvvGaa0X6D4j4oWqXeXXY/kqrDFQZO5MRTkyH1eBTXUe/IdCCNlPRNAARaBshsE5/rGCo5CZoiDhBaNHMK8JhvC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GalI1rX1h8HbD2MU+ZJHCF6V7tWRj5bCPOmOsoHyd0A=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9J26cFJpta3cA/fJkrdaEZNrciiPX4Ujy3fNmMDvS9o=</DigestValue>
      </Reference>
      <Reference URI="/word/endnotes.xml?ContentType=application/vnd.openxmlformats-officedocument.wordprocessingml.endnotes+xml">
        <DigestMethod Algorithm="http://www.w3.org/2001/04/xmlenc#sha256"/>
        <DigestValue>nfyx+8IYlUPovn7R2USB2iPHIrD8UVqCqusq8dgQ06E=</DigestValue>
      </Reference>
      <Reference URI="/word/fontTable.xml?ContentType=application/vnd.openxmlformats-officedocument.wordprocessingml.fontTable+xml">
        <DigestMethod Algorithm="http://www.w3.org/2001/04/xmlenc#sha256"/>
        <DigestValue>qcXJQae6o2sa0dlPuPEZTat3tKxvI+GILlL7rtE1vHI=</DigestValue>
      </Reference>
      <Reference URI="/word/footer1.xml?ContentType=application/vnd.openxmlformats-officedocument.wordprocessingml.footer+xml">
        <DigestMethod Algorithm="http://www.w3.org/2001/04/xmlenc#sha256"/>
        <DigestValue>dNiP0NhfC/kAR/Mekp1P3G4slqJVlpTNxoduQnxcYKg=</DigestValue>
      </Reference>
      <Reference URI="/word/footer2.xml?ContentType=application/vnd.openxmlformats-officedocument.wordprocessingml.footer+xml">
        <DigestMethod Algorithm="http://www.w3.org/2001/04/xmlenc#sha256"/>
        <DigestValue>aiMgeqAd5vvDZNtCZvqLdVXtWPLpWt38zNdijFn+Bdw=</DigestValue>
      </Reference>
      <Reference URI="/word/footer3.xml?ContentType=application/vnd.openxmlformats-officedocument.wordprocessingml.footer+xml">
        <DigestMethod Algorithm="http://www.w3.org/2001/04/xmlenc#sha256"/>
        <DigestValue>qzAHo0DY9ovID+qVcSspvrGdDCRJIGY8LEKQr6LVGQ0=</DigestValue>
      </Reference>
      <Reference URI="/word/footnotes.xml?ContentType=application/vnd.openxmlformats-officedocument.wordprocessingml.footnotes+xml">
        <DigestMethod Algorithm="http://www.w3.org/2001/04/xmlenc#sha256"/>
        <DigestValue>sXxEH+/q2YHullp94rlqRt1Gq+21fkX/x4RNwGnwDFA=</DigestValue>
      </Reference>
      <Reference URI="/word/header1.xml?ContentType=application/vnd.openxmlformats-officedocument.wordprocessingml.header+xml">
        <DigestMethod Algorithm="http://www.w3.org/2001/04/xmlenc#sha256"/>
        <DigestValue>iz0H9oMSkLw2jyEhsBBWLvsF3YAdI9BdNjnERH8YSLI=</DigestValue>
      </Reference>
      <Reference URI="/word/header2.xml?ContentType=application/vnd.openxmlformats-officedocument.wordprocessingml.header+xml">
        <DigestMethod Algorithm="http://www.w3.org/2001/04/xmlenc#sha256"/>
        <DigestValue>ZRowM/vKCYTOhsgr+zBpcl3bO3Dye/IGsfD5f3DEFbo=</DigestValue>
      </Reference>
      <Reference URI="/word/header3.xml?ContentType=application/vnd.openxmlformats-officedocument.wordprocessingml.header+xml">
        <DigestMethod Algorithm="http://www.w3.org/2001/04/xmlenc#sha256"/>
        <DigestValue>pJ3lfcobfgQYKS5/3XN9mHhtxXHcmTiSs71EbgdrHCA=</DigestValue>
      </Reference>
      <Reference URI="/word/media/image1.jpeg?ContentType=image/jpeg">
        <DigestMethod Algorithm="http://www.w3.org/2001/04/xmlenc#sha256"/>
        <DigestValue>ZXjuZ3zB0+z18XIrPbhYf1rfidEzDtaheIy//dbr6Ps=</DigestValue>
      </Reference>
      <Reference URI="/word/media/image2.emf?ContentType=image/x-emf">
        <DigestMethod Algorithm="http://www.w3.org/2001/04/xmlenc#sha256"/>
        <DigestValue>6D9fsnsTUIQVb1moA3vonYu3AAHKfuvQ1QJ7V/PvmYM=</DigestValue>
      </Reference>
      <Reference URI="/word/numbering.xml?ContentType=application/vnd.openxmlformats-officedocument.wordprocessingml.numbering+xml">
        <DigestMethod Algorithm="http://www.w3.org/2001/04/xmlenc#sha256"/>
        <DigestValue>o9IqH0A584KcYfsHa00OgI6AxA888xnxSBdeA+BPCcM=</DigestValue>
      </Reference>
      <Reference URI="/word/settings.xml?ContentType=application/vnd.openxmlformats-officedocument.wordprocessingml.settings+xml">
        <DigestMethod Algorithm="http://www.w3.org/2001/04/xmlenc#sha256"/>
        <DigestValue>SN/Pbxd5RAV45mVdin1+cdyEQDRPIEM6B6a0BxqyzOs=</DigestValue>
      </Reference>
      <Reference URI="/word/styles.xml?ContentType=application/vnd.openxmlformats-officedocument.wordprocessingml.styles+xml">
        <DigestMethod Algorithm="http://www.w3.org/2001/04/xmlenc#sha256"/>
        <DigestValue>EOE5ytP6MC/XDZ/xn1gjuyH3N1bTpAhpWXLx5Slf8b8=</DigestValue>
      </Reference>
      <Reference URI="/word/theme/theme1.xml?ContentType=application/vnd.openxmlformats-officedocument.theme+xml">
        <DigestMethod Algorithm="http://www.w3.org/2001/04/xmlenc#sha256"/>
        <DigestValue>pta+caFc6FvsHC7/7wgyUOb2CzzArGpjIwcYCl6aME8=</DigestValue>
      </Reference>
      <Reference URI="/word/webSettings.xml?ContentType=application/vnd.openxmlformats-officedocument.wordprocessingml.webSettings+xml">
        <DigestMethod Algorithm="http://www.w3.org/2001/04/xmlenc#sha256"/>
        <DigestValue>0eJi65kyZ/3/tdvGv/eZJvq56S8aMirrtz5258BMtdQ=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2021-08-31T20:30:54Z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2021-08-31T20:30:54Z</xd:SigningTime>
          <xd:SigningCertificate>
            <xd:Cert>
              <xd:CertDigest>
                <DigestMethod Algorithm="http://www.w3.org/2001/04/xmlenc#sha256"/>
                <DigestValue>JkLhzAH752TUecplN5joUdNY8a2eg4annojzCfaLVxI=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446015967649588016395125975502635542379700281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/OLq8TVJD9STp1Kcqhjl234reztc/NNzMgvwcRJiLKWY5RaKWwxbEDOsgIcIp32gmNH057NqgAQcRAVfWLIVjqqTtQCkj3ZgTFUZeYwXe2qKgV/jRAfwy9ZQAO/la9ccWh7Upwf3y6Z9MAqA+er/o6FUfIBDnzSxBJvLlN5VuVXmp0bm5KT/wCYm/SIktDCIGAzIDo1ndowbhfTs6D/cMRzlMQgFQz6cwutaOGg13ojo0OLeqbNR/c8ERom5xcaMiGkJ4EPv30v4fb6lCtX+M3Soz+uha+tr9s0gWXPSrpyXWAWWrLl4yugXT5RxvLx7kWsCAwEAAaOCCFowgghWMBAGCSsGAQQBgjcVAQQDAgEAMB0GA1UdDgQWBBS0dIurntt28H+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KoZffhBk63RszSN6jWoVZgOoR344XM10Tq0XzsEQYvECBAyVK9EYDzIwMjEwODMxMjAzMDU5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</xd:EncapsulatedCRLValue>
                <xd:EncapsulatedCRLValue>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9MOmB5Qo76TeXgvr2HcOBYJvmbrzA9UTDRxJc3BR+Ak=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1672555889905774989374701447987177132319047683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OEABXEpl/IBOumRQCdXz5z8NyXM=</xd:ByKey>
                  </xd:ResponderID>
                  <xd:ProducedAt>2021-08-31T20:30:52Z</xd:ProducedAt>
                </xd:OCSPIdentifier>
                <xd:DigestAlgAndValue>
                  <DigestMethod Algorithm="http://www.w3.org/2001/04/xmlenc#sha256"/>
                  <DigestValue>iCeeAfs54WC71iVcQ1P8Mw9jEH275gdQFqFn/fuoeHA=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RAvE76MI/iTYrOHVZ0bRTCyAhvqxopiEr+ONiNZ5LFk=</DigestValue>
                </xd:DigestAlgAndValue>
                <xd:CRLIdentifier>
                  <xd:Issuer>CN=CA POLITICA PERSONA FISICA - COSTA RICA v2, OU=DCFD, O=MICITT, C=CR, SERIALNUMBER=CPJ-2-100-098311</xd:Issuer>
                  <xd:IssueTime>2021-07-08T19:37:22Z</xd:IssueTime>
                </xd:CRLIdentifier>
              </xd:CRLRef>
              <xd:CRLRef>
                <xd:DigestAlgAndValue>
                  <DigestMethod Algorithm="http://www.w3.org/2001/04/xmlenc#sha256"/>
                  <DigestValue>vgq7IotFxbl/CQwtw2qDy7kbLJGzb9IP3O4BM7dnvxs=</DigestValue>
                </xd:DigestAlgAndValue>
                <xd:CRLIdentifier>
                  <xd:Issuer>CN=CA RAIZ NACIONAL - COSTA RICA v2, C=CR, O=MICITT, OU=DCFD, SERIALNUMBER=CPJ-2-100-098311</xd:Issuer>
                  <xd:IssueTime>2021-07-08T19:18:10Z</xd:IssueTime>
                </xd:CRLIdentifier>
              </xd:CRLRef>
            </xd:CRLRefs>
          </xd:CompleteRevocationRefs>
          <xd:RevocationValues>
            <xd:OCSPValues>
              <xd:EncapsulatedOCSPValue>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</xd:EncapsulatedCRLValue>
              <xd:EncapsulatedCRLValue>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0WbvDpak2cLYTvO7dW8J8WXjKJkG5V1Z/8uVLdE+jAkCBAyVK9QYDzIwMjEwODMxMjAzMTAw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Documento xmlns="b9fc4df0-8f56-46e7-b005-54afe0044df7">2021-09-02T06:00:00+00:00</FechaPublicacionDocumento>
    <TipoContenido xmlns="b9fc4df0-8f56-46e7-b005-54afe0044df7">2</TipoContenido>
    <ContenidoMultilineaHTML xmlns="b9fc4df0-8f56-46e7-b005-54afe0044df7">&lt;p&gt;​1684-05 y 1685-05 ADZ Aprobación de resultados del envío a consulta y solicitud de transferencia​&lt;br&gt;&lt;/p&gt;</ContenidoMultilineaHTM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ciones" ma:contentTypeID="0x010100C1BE8F4CE8CB2A478C59280E0A0F46A8003B16410B4911AE499F450FC4955F152A" ma:contentTypeVersion="6" ma:contentTypeDescription="" ma:contentTypeScope="" ma:versionID="e7d7c147142c01d9746126f5bc5a835b">
  <xsd:schema xmlns:xsd="http://www.w3.org/2001/XMLSchema" xmlns:xs="http://www.w3.org/2001/XMLSchema" xmlns:p="http://schemas.microsoft.com/office/2006/metadata/properties" xmlns:ns2="b9fc4df0-8f56-46e7-b005-54afe0044df7" xmlns:ns3="211c70d9-4193-46ac-bcce-06c2a86648e5" targetNamespace="http://schemas.microsoft.com/office/2006/metadata/properties" ma:root="true" ma:fieldsID="31cad28d8032b1f376e98bb48a52d7e6" ns2:_="" ns3:_="">
    <xsd:import namespace="b9fc4df0-8f56-46e7-b005-54afe0044df7"/>
    <xsd:import namespace="211c70d9-4193-46ac-bcce-06c2a86648e5"/>
    <xsd:element name="properties">
      <xsd:complexType>
        <xsd:sequence>
          <xsd:element name="documentManagement">
            <xsd:complexType>
              <xsd:all>
                <xsd:element ref="ns2:FechaPublicacionDocumento" minOccurs="0"/>
                <xsd:element ref="ns3:SharedWithUsers" minOccurs="0"/>
                <xsd:element ref="ns2:ContenidoMultilineaHTML"/>
                <xsd:element ref="ns2:TipoConteni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FechaPublicacionDocumento" ma:index="8" nillable="true" ma:displayName="FechaPublicacionDocumento" ma:description="" ma:format="DateOnly" ma:internalName="FechaPublicacionDocumento">
      <xsd:simpleType>
        <xsd:restriction base="dms:DateTime"/>
      </xsd:simpleType>
    </xsd:element>
    <xsd:element name="ContenidoMultilineaHTML" ma:index="10" ma:displayName="ContenidoMultilineaHTML" ma:description="" ma:internalName="ContenidoMultilineaHTML">
      <xsd:simpleType>
        <xsd:restriction base="dms:Unknown"/>
      </xsd:simpleType>
    </xsd:element>
    <xsd:element name="TipoContenido" ma:index="11" nillable="true" ma:displayName="TipoContenido" ma:list="{ec55f565-d8ce-4d28-9f5f-877c6e6feccc}" ma:internalName="TipoContenido" ma:showField="Title" ma:web="b9fc4df0-8f56-46e7-b005-54afe0044df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c70d9-4193-46ac-bcce-06c2a86648e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1086E-3488-433B-801D-5CB497F3DC1B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d349d9c-0b70-4ce8-abf3-6c9b56a2351c"/>
  </ds:schemaRefs>
</ds:datastoreItem>
</file>

<file path=customXml/itemProps2.xml><?xml version="1.0" encoding="utf-8"?>
<ds:datastoreItem xmlns:ds="http://schemas.openxmlformats.org/officeDocument/2006/customXml" ds:itemID="{DB9C338C-548A-4E0E-B57E-B2D66FD4F173}"/>
</file>

<file path=customXml/itemProps3.xml><?xml version="1.0" encoding="utf-8"?>
<ds:datastoreItem xmlns:ds="http://schemas.openxmlformats.org/officeDocument/2006/customXml" ds:itemID="{471C78BB-DD23-40C7-A3CA-7C88FFC11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AF3BD-25C5-464B-B33D-304906420A4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592E684-2AFA-4A10-9753-36221990A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Aprobación de resultado de envío a consulta</dc:title>
  <dc:subject/>
  <dc:creator>HERNANDEZ MORA DAYANA</dc:creator>
  <cp:keywords/>
  <cp:lastModifiedBy>HERNANDEZ MORA DAYANA</cp:lastModifiedBy>
  <cp:revision>4</cp:revision>
  <cp:lastPrinted>2013-01-30T22:12:00Z</cp:lastPrinted>
  <dcterms:created xsi:type="dcterms:W3CDTF">2021-08-31T17:58:00Z</dcterms:created>
  <dcterms:modified xsi:type="dcterms:W3CDTF">2021-08-31T20:05:00Z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0x010100C1BE8F4CE8CB2A478C59280E0A0F46A8003B16410B4911AE499F450FC4955F152A</vt:lpwstr>
  </property>
  <property fmtid="{D5CDD505-2E9C-101B-9397-08002B2CF9AE}" pid="3" name="Estado">
    <vt:lpwstr>En proceso</vt:lpwstr>
  </property>
  <property fmtid="{D5CDD505-2E9C-101B-9397-08002B2CF9AE}" pid="4" name="Institución">
    <vt:lpwstr/>
  </property>
  <property fmtid="{D5CDD505-2E9C-101B-9397-08002B2CF9AE}" pid="5" name="Sesión">
    <vt:lpwstr/>
  </property>
  <property fmtid="{D5CDD505-2E9C-101B-9397-08002B2CF9AE}" pid="6" name="Año">
    <vt:lpwstr/>
  </property>
  <property fmtid="{D5CDD505-2E9C-101B-9397-08002B2CF9AE}" pid="7" name="Mes">
    <vt:lpwstr/>
  </property>
</Properties>
</file>